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33" w:rsidRDefault="00A23833" w:rsidP="00A23833">
      <w:pPr>
        <w:spacing w:line="360" w:lineRule="auto"/>
        <w:jc w:val="center"/>
        <w:rPr>
          <w:rFonts w:ascii="Times New Roman" w:hAnsi="Times New Roman"/>
          <w:b/>
          <w:sz w:val="24"/>
          <w:szCs w:val="24"/>
        </w:rPr>
      </w:pPr>
      <w:r>
        <w:rPr>
          <w:rFonts w:ascii="Times New Roman" w:hAnsi="Times New Roman"/>
          <w:b/>
          <w:sz w:val="24"/>
          <w:szCs w:val="24"/>
        </w:rPr>
        <w:t>Protokół nr 21/20</w:t>
      </w:r>
    </w:p>
    <w:p w:rsidR="00A23833" w:rsidRDefault="00A23833" w:rsidP="00A23833">
      <w:pPr>
        <w:spacing w:line="360" w:lineRule="auto"/>
        <w:jc w:val="center"/>
        <w:rPr>
          <w:rFonts w:ascii="Times New Roman" w:hAnsi="Times New Roman"/>
          <w:b/>
          <w:sz w:val="24"/>
          <w:szCs w:val="24"/>
        </w:rPr>
      </w:pPr>
      <w:r>
        <w:rPr>
          <w:rFonts w:ascii="Times New Roman" w:hAnsi="Times New Roman"/>
          <w:b/>
          <w:sz w:val="24"/>
          <w:szCs w:val="24"/>
        </w:rPr>
        <w:t>z posiedzenia Komisji Rewizyjnej Rady Gminy Orchowo</w:t>
      </w:r>
    </w:p>
    <w:p w:rsidR="00A23833" w:rsidRDefault="00A23833" w:rsidP="00A23833">
      <w:pPr>
        <w:spacing w:line="360" w:lineRule="auto"/>
        <w:jc w:val="center"/>
        <w:rPr>
          <w:rFonts w:ascii="Times New Roman" w:hAnsi="Times New Roman"/>
          <w:b/>
          <w:sz w:val="24"/>
          <w:szCs w:val="24"/>
        </w:rPr>
      </w:pPr>
      <w:r>
        <w:rPr>
          <w:rFonts w:ascii="Times New Roman" w:hAnsi="Times New Roman"/>
          <w:b/>
          <w:sz w:val="24"/>
          <w:szCs w:val="24"/>
        </w:rPr>
        <w:t>z dnia 20 lutego 2020 r.</w:t>
      </w:r>
    </w:p>
    <w:p w:rsidR="00A23833" w:rsidRDefault="00A23833" w:rsidP="00A23833"/>
    <w:p w:rsidR="00A23833" w:rsidRDefault="00A23833" w:rsidP="00A23833">
      <w:pPr>
        <w:pStyle w:val="NormalnyWeb"/>
        <w:tabs>
          <w:tab w:val="right" w:pos="9072"/>
        </w:tabs>
        <w:spacing w:before="0" w:beforeAutospacing="0" w:after="0" w:line="360" w:lineRule="auto"/>
      </w:pPr>
      <w:r>
        <w:rPr>
          <w:b/>
          <w:bCs/>
        </w:rPr>
        <w:t>Ad. pkt 1) Otwarcie.</w:t>
      </w:r>
      <w:r>
        <w:rPr>
          <w:b/>
          <w:bCs/>
        </w:rPr>
        <w:tab/>
      </w:r>
    </w:p>
    <w:p w:rsidR="00A23833" w:rsidRDefault="00A23833" w:rsidP="00A23833">
      <w:pPr>
        <w:pStyle w:val="NormalnyWeb"/>
        <w:spacing w:after="0"/>
        <w:jc w:val="both"/>
        <w:rPr>
          <w:b/>
          <w:bCs/>
        </w:rPr>
      </w:pPr>
      <w:r>
        <w:t>Przewodniczący Komisji Rewizyjnej Grzegorz Mikuła o godz. 12</w:t>
      </w:r>
      <w:r>
        <w:rPr>
          <w:vertAlign w:val="superscript"/>
        </w:rPr>
        <w:t xml:space="preserve">00 </w:t>
      </w:r>
      <w:r>
        <w:t xml:space="preserve">otworzył  posiedzenie Komisji Rewizyjnej Rady Gminy Orchowo, po czym powitał przybyłych członków komisji Lidię Bąkowską oraz Zastępcę Przewodniczącego Komisji Rewizyjnej Bogdana Chmielarczyka oraz zaproszonych gości w osobach Skarbnika Gminy Anny Błaszczyk, Przewodniczącej Rady Gminy Anny Kosiak, Prezesa Zarządu OSP Orchowo Tomasza Rybarczyka, Prezesa Zarządu OSP Słowikowo Waldemara Gruszczyńskiego oraz pracownika ds. obsługi rady gminy. Powiedział, że zaproszony został także Wójt Gminy Pan Jacek Misztal, który jest nieobecny oraz Komendant Gminny OSP Piotr </w:t>
      </w:r>
      <w:proofErr w:type="spellStart"/>
      <w:r>
        <w:t>Wędzikowski</w:t>
      </w:r>
      <w:proofErr w:type="spellEnd"/>
      <w:r>
        <w:t xml:space="preserve"> i Prezes Zarządu Gminnego i OSP w Bielsku Tomasza Tomczaka, którzy p</w:t>
      </w:r>
      <w:r w:rsidR="004925C5">
        <w:t>rzybyli na posiedzenie spóźnieni</w:t>
      </w:r>
      <w:r>
        <w:t>.</w:t>
      </w:r>
    </w:p>
    <w:p w:rsidR="00A23833" w:rsidRDefault="00A23833" w:rsidP="00A23833">
      <w:pPr>
        <w:pStyle w:val="NormalnyWeb"/>
        <w:spacing w:before="0" w:beforeAutospacing="0" w:after="0"/>
        <w:rPr>
          <w:b/>
          <w:bCs/>
        </w:rPr>
      </w:pPr>
    </w:p>
    <w:p w:rsidR="00A23833" w:rsidRDefault="00A23833" w:rsidP="00A23833">
      <w:pPr>
        <w:jc w:val="both"/>
        <w:rPr>
          <w:rFonts w:ascii="Times New Roman" w:hAnsi="Times New Roman"/>
          <w:b/>
          <w:sz w:val="24"/>
          <w:szCs w:val="24"/>
        </w:rPr>
      </w:pPr>
      <w:r>
        <w:rPr>
          <w:rFonts w:ascii="Times New Roman" w:hAnsi="Times New Roman"/>
          <w:b/>
          <w:sz w:val="24"/>
          <w:szCs w:val="24"/>
        </w:rPr>
        <w:t>Ad. pkt 2) Stwierdzenie prawomocności obrad.</w:t>
      </w:r>
    </w:p>
    <w:p w:rsidR="00A23833" w:rsidRDefault="00A23833" w:rsidP="00A23833">
      <w:pPr>
        <w:jc w:val="both"/>
        <w:rPr>
          <w:rFonts w:ascii="Times New Roman" w:hAnsi="Times New Roman"/>
          <w:b/>
          <w:sz w:val="24"/>
          <w:szCs w:val="24"/>
        </w:rPr>
      </w:pPr>
    </w:p>
    <w:p w:rsidR="00A23833" w:rsidRDefault="00A23833" w:rsidP="00A23833">
      <w:pPr>
        <w:jc w:val="both"/>
        <w:rPr>
          <w:rFonts w:ascii="Times New Roman" w:hAnsi="Times New Roman"/>
          <w:sz w:val="24"/>
          <w:szCs w:val="24"/>
        </w:rPr>
      </w:pPr>
      <w:r>
        <w:rPr>
          <w:rFonts w:ascii="Times New Roman" w:hAnsi="Times New Roman"/>
          <w:sz w:val="24"/>
          <w:szCs w:val="24"/>
        </w:rPr>
        <w:t xml:space="preserve">Następnie na podstawie listy obecności stwierdził, że w posiedzeniu uczestniczy wymagana liczba członków Komisji, obecnych </w:t>
      </w:r>
      <w:r>
        <w:rPr>
          <w:rFonts w:ascii="Times New Roman" w:hAnsi="Times New Roman"/>
          <w:b/>
          <w:bCs/>
          <w:sz w:val="24"/>
          <w:szCs w:val="24"/>
        </w:rPr>
        <w:t>3 członków komisji rewizyjnej</w:t>
      </w:r>
      <w:r>
        <w:rPr>
          <w:rFonts w:ascii="Times New Roman" w:hAnsi="Times New Roman"/>
          <w:sz w:val="24"/>
          <w:szCs w:val="24"/>
        </w:rPr>
        <w:t xml:space="preserve">, co pozwala na podejmowanie prawomocnych decyzji i wniosków. Lista obecności stanowi </w:t>
      </w:r>
      <w:r>
        <w:rPr>
          <w:rFonts w:ascii="Times New Roman" w:hAnsi="Times New Roman"/>
          <w:b/>
          <w:sz w:val="24"/>
          <w:szCs w:val="24"/>
        </w:rPr>
        <w:t xml:space="preserve">załącznik nr 1 i 2 </w:t>
      </w:r>
      <w:r>
        <w:rPr>
          <w:rFonts w:ascii="Times New Roman" w:hAnsi="Times New Roman"/>
          <w:sz w:val="24"/>
          <w:szCs w:val="24"/>
        </w:rPr>
        <w:t xml:space="preserve">do niniejszego protokołu. Treść zawiadomienia o zwołaniu posiedzenia jakie otrzymali członkowie komisji stanowi załącznik </w:t>
      </w:r>
      <w:r>
        <w:rPr>
          <w:rFonts w:ascii="Times New Roman" w:hAnsi="Times New Roman"/>
          <w:b/>
          <w:sz w:val="24"/>
          <w:szCs w:val="24"/>
        </w:rPr>
        <w:t>nr 3 do protokołu.</w:t>
      </w:r>
      <w:r>
        <w:rPr>
          <w:rFonts w:ascii="Times New Roman" w:hAnsi="Times New Roman"/>
          <w:sz w:val="24"/>
          <w:szCs w:val="24"/>
        </w:rPr>
        <w:t xml:space="preserve"> </w:t>
      </w:r>
    </w:p>
    <w:p w:rsidR="00A23833" w:rsidRDefault="00A23833" w:rsidP="00A23833">
      <w:pPr>
        <w:pStyle w:val="NormalnyWeb"/>
        <w:spacing w:after="0" w:line="360" w:lineRule="auto"/>
        <w:rPr>
          <w:b/>
          <w:bCs/>
        </w:rPr>
      </w:pPr>
      <w:r>
        <w:rPr>
          <w:b/>
          <w:bCs/>
        </w:rPr>
        <w:t xml:space="preserve">Ad. pkt 3) Zatwierdzenie porządku obrad. </w:t>
      </w:r>
    </w:p>
    <w:p w:rsidR="00A23833" w:rsidRDefault="00A23833" w:rsidP="00A23833">
      <w:pPr>
        <w:pStyle w:val="NormalnyWeb"/>
        <w:spacing w:after="0" w:line="360" w:lineRule="auto"/>
        <w:jc w:val="both"/>
      </w:pPr>
      <w:r>
        <w:t>W dalszej części obrad Przewodniczący Komisji Rewizyjnej Grzegorz Mikuła przedstawił proponowany porządek obrad w brzmieniu jak niżej:</w:t>
      </w:r>
    </w:p>
    <w:p w:rsidR="00A23833" w:rsidRPr="009119F8" w:rsidRDefault="00A23833" w:rsidP="00A23833">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9119F8">
        <w:rPr>
          <w:rFonts w:ascii="Times New Roman" w:hAnsi="Times New Roman"/>
          <w:sz w:val="24"/>
          <w:szCs w:val="24"/>
        </w:rPr>
        <w:t xml:space="preserve">  Otwarcie. </w:t>
      </w:r>
    </w:p>
    <w:p w:rsidR="00A23833" w:rsidRPr="009119F8" w:rsidRDefault="00A23833" w:rsidP="00A23833">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9119F8">
        <w:rPr>
          <w:rFonts w:ascii="Times New Roman" w:hAnsi="Times New Roman"/>
          <w:sz w:val="24"/>
          <w:szCs w:val="24"/>
        </w:rPr>
        <w:t xml:space="preserve">  Stwierdzenie prawomocności obrad.</w:t>
      </w:r>
    </w:p>
    <w:p w:rsidR="00A23833" w:rsidRPr="009119F8" w:rsidRDefault="00A23833" w:rsidP="00A23833">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9119F8">
        <w:rPr>
          <w:rFonts w:ascii="Times New Roman" w:hAnsi="Times New Roman"/>
          <w:sz w:val="24"/>
          <w:szCs w:val="24"/>
        </w:rPr>
        <w:t xml:space="preserve">  Zatwierdzenie porządku obrad.</w:t>
      </w:r>
    </w:p>
    <w:p w:rsidR="00A23833" w:rsidRPr="009119F8" w:rsidRDefault="00A23833" w:rsidP="00A23833">
      <w:pPr>
        <w:widowControl w:val="0"/>
        <w:numPr>
          <w:ilvl w:val="0"/>
          <w:numId w:val="1"/>
        </w:numPr>
        <w:suppressAutoHyphens/>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  Przyjęcie protokołu Nr 20/20</w:t>
      </w:r>
      <w:r w:rsidRPr="009119F8">
        <w:rPr>
          <w:rFonts w:ascii="Times New Roman" w:hAnsi="Times New Roman"/>
          <w:sz w:val="24"/>
          <w:szCs w:val="24"/>
        </w:rPr>
        <w:t xml:space="preserve"> z posiedzenia komisji z dnia </w:t>
      </w:r>
      <w:r>
        <w:rPr>
          <w:rFonts w:ascii="Times New Roman" w:hAnsi="Times New Roman"/>
          <w:sz w:val="24"/>
          <w:szCs w:val="24"/>
        </w:rPr>
        <w:t xml:space="preserve">28 stycznia 2020 </w:t>
      </w:r>
      <w:r w:rsidRPr="009119F8">
        <w:rPr>
          <w:rFonts w:ascii="Times New Roman" w:hAnsi="Times New Roman"/>
          <w:sz w:val="24"/>
          <w:szCs w:val="24"/>
        </w:rPr>
        <w:t>r.</w:t>
      </w:r>
    </w:p>
    <w:p w:rsidR="00A23833" w:rsidRPr="009119F8" w:rsidRDefault="00A23833" w:rsidP="00A23833">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9119F8">
        <w:rPr>
          <w:rFonts w:ascii="Times New Roman" w:hAnsi="Times New Roman"/>
          <w:b/>
          <w:sz w:val="24"/>
          <w:szCs w:val="24"/>
        </w:rPr>
        <w:t xml:space="preserve">  </w:t>
      </w:r>
      <w:r>
        <w:rPr>
          <w:rFonts w:ascii="Times New Roman" w:hAnsi="Times New Roman"/>
          <w:sz w:val="24"/>
          <w:szCs w:val="24"/>
        </w:rPr>
        <w:t>Kontrola działu 754 – Bezpieczeństwo publiczne i ochrona przeciwpożarowa</w:t>
      </w:r>
      <w:r w:rsidRPr="009119F8">
        <w:rPr>
          <w:rFonts w:ascii="Times New Roman" w:hAnsi="Times New Roman"/>
          <w:sz w:val="24"/>
          <w:szCs w:val="24"/>
        </w:rPr>
        <w:t>.</w:t>
      </w:r>
    </w:p>
    <w:p w:rsidR="00A23833" w:rsidRPr="009119F8" w:rsidRDefault="00A23833" w:rsidP="00A23833">
      <w:pPr>
        <w:spacing w:line="360" w:lineRule="auto"/>
        <w:ind w:left="360"/>
        <w:contextualSpacing/>
        <w:rPr>
          <w:rFonts w:ascii="Times New Roman" w:eastAsia="Calibri" w:hAnsi="Times New Roman"/>
          <w:sz w:val="24"/>
          <w:szCs w:val="24"/>
          <w:lang w:eastAsia="en-US"/>
        </w:rPr>
      </w:pPr>
      <w:r w:rsidRPr="009119F8">
        <w:rPr>
          <w:rFonts w:ascii="Times New Roman" w:eastAsia="Calibri" w:hAnsi="Times New Roman"/>
          <w:sz w:val="24"/>
          <w:szCs w:val="24"/>
          <w:lang w:eastAsia="en-US"/>
        </w:rPr>
        <w:t>6.  Zakończenie.</w:t>
      </w:r>
    </w:p>
    <w:p w:rsidR="00A23833" w:rsidRPr="001F2710" w:rsidRDefault="00A23833" w:rsidP="00A23833">
      <w:pPr>
        <w:jc w:val="both"/>
        <w:rPr>
          <w:rFonts w:ascii="Times New Roman" w:hAnsi="Times New Roman"/>
          <w:sz w:val="24"/>
          <w:szCs w:val="24"/>
        </w:rPr>
      </w:pPr>
      <w:r>
        <w:rPr>
          <w:rFonts w:ascii="Times New Roman" w:hAnsi="Times New Roman"/>
          <w:sz w:val="24"/>
          <w:szCs w:val="24"/>
        </w:rPr>
        <w:t>Następnie wobec braku wniosków o zmianę przedstawionego porządku obrad Przewodniczący Komisji Rewizyjnej Grzegorz Mikuła przystąpił do realizacji kolejnego punktu porządku obrad.</w:t>
      </w:r>
    </w:p>
    <w:p w:rsidR="00A23833" w:rsidRDefault="00A23833" w:rsidP="00A23833">
      <w:pPr>
        <w:jc w:val="both"/>
        <w:rPr>
          <w:rFonts w:ascii="Times New Roman" w:hAnsi="Times New Roman"/>
          <w:sz w:val="24"/>
          <w:szCs w:val="24"/>
        </w:rPr>
      </w:pPr>
    </w:p>
    <w:p w:rsidR="00A23833" w:rsidRDefault="00A23833" w:rsidP="00A23833">
      <w:pPr>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Ad. pkt 4) Przyjęcie protokołu Nr 20/20 z posiedzenia komisji z dnia 28 stycznia </w:t>
      </w:r>
      <w:r>
        <w:rPr>
          <w:rFonts w:ascii="Times New Roman" w:hAnsi="Times New Roman"/>
          <w:b/>
          <w:sz w:val="24"/>
          <w:szCs w:val="24"/>
          <w:shd w:val="clear" w:color="auto" w:fill="FFFFFF"/>
        </w:rPr>
        <w:br/>
        <w:t>2020 r.</w:t>
      </w:r>
    </w:p>
    <w:p w:rsidR="00A23833" w:rsidRPr="00503B93" w:rsidRDefault="00A23833" w:rsidP="00A23833">
      <w:pPr>
        <w:spacing w:before="100" w:beforeAutospacing="1"/>
        <w:jc w:val="both"/>
        <w:rPr>
          <w:rFonts w:ascii="Times New Roman" w:hAnsi="Times New Roman"/>
          <w:sz w:val="24"/>
          <w:szCs w:val="24"/>
        </w:rPr>
      </w:pPr>
      <w:r>
        <w:rPr>
          <w:rFonts w:ascii="Times New Roman" w:hAnsi="Times New Roman"/>
          <w:sz w:val="24"/>
          <w:szCs w:val="24"/>
        </w:rPr>
        <w:t xml:space="preserve">Przewodniczący Komisji Rewizyjnej Grzegorz Mikuła poinformował, że protokół był przesłany drogą elektroniczną i można było zapoznać się z jego treścią następnie zaproponował </w:t>
      </w:r>
      <w:r>
        <w:rPr>
          <w:rFonts w:ascii="Times New Roman" w:hAnsi="Times New Roman"/>
          <w:sz w:val="24"/>
          <w:szCs w:val="24"/>
        </w:rPr>
        <w:lastRenderedPageBreak/>
        <w:t>przyjęcie przedmiotowego protokołu bez odczytywania a wobec braku uwag do protokołu, przystąpił do realizacji kolejnego punktu porządku obrad.</w:t>
      </w:r>
    </w:p>
    <w:p w:rsidR="00A23833" w:rsidRPr="00A23833" w:rsidRDefault="00A23833" w:rsidP="00A23833">
      <w:pPr>
        <w:pStyle w:val="NormalnyWeb"/>
        <w:spacing w:after="0" w:line="360" w:lineRule="auto"/>
        <w:jc w:val="both"/>
        <w:rPr>
          <w:b/>
        </w:rPr>
      </w:pPr>
      <w:r w:rsidRPr="00A23833">
        <w:rPr>
          <w:b/>
        </w:rPr>
        <w:t>Ad. pkt 5) Kontrola działu 754 – Bezpieczeństwo publiczne i ochrona przeciwpożarowa.</w:t>
      </w:r>
    </w:p>
    <w:p w:rsidR="00F5787C" w:rsidRDefault="00A23833" w:rsidP="0011233E">
      <w:pPr>
        <w:jc w:val="both"/>
        <w:rPr>
          <w:rFonts w:ascii="Times New Roman" w:hAnsi="Times New Roman"/>
          <w:sz w:val="24"/>
          <w:szCs w:val="24"/>
        </w:rPr>
      </w:pPr>
      <w:r>
        <w:rPr>
          <w:rFonts w:ascii="Times New Roman" w:hAnsi="Times New Roman"/>
          <w:sz w:val="24"/>
          <w:szCs w:val="24"/>
        </w:rPr>
        <w:t xml:space="preserve">Skarbnik Gminy Anna Błaszczyk poinformowała, że członkowie komisji </w:t>
      </w:r>
      <w:r w:rsidR="00075F4F">
        <w:rPr>
          <w:rFonts w:ascii="Times New Roman" w:hAnsi="Times New Roman"/>
          <w:sz w:val="24"/>
          <w:szCs w:val="24"/>
        </w:rPr>
        <w:t>otrzymali sprawozdanie z wykonania budżetu za okres 01.01.2019-31.12.2019 w dziale 754 – Bezpieczeństwo i ochrona przeciwpożarowa, po czym zapytała czy ma je omówić.</w:t>
      </w:r>
    </w:p>
    <w:p w:rsidR="00075F4F" w:rsidRDefault="00075F4F" w:rsidP="0011233E">
      <w:pPr>
        <w:jc w:val="both"/>
        <w:rPr>
          <w:rFonts w:ascii="Times New Roman" w:hAnsi="Times New Roman"/>
          <w:sz w:val="24"/>
          <w:szCs w:val="24"/>
        </w:rPr>
      </w:pPr>
    </w:p>
    <w:p w:rsidR="00075F4F" w:rsidRDefault="00075F4F" w:rsidP="0011233E">
      <w:pPr>
        <w:jc w:val="both"/>
        <w:rPr>
          <w:rFonts w:ascii="Times New Roman" w:hAnsi="Times New Roman"/>
          <w:sz w:val="24"/>
          <w:szCs w:val="24"/>
        </w:rPr>
      </w:pPr>
      <w:r>
        <w:rPr>
          <w:rFonts w:ascii="Times New Roman" w:hAnsi="Times New Roman"/>
          <w:sz w:val="24"/>
          <w:szCs w:val="24"/>
        </w:rPr>
        <w:t>Przewodniczący Komisji Rewizyjnej Grzegorz Mikuła potwierdził powyższy fakt prosząc jednocześnie aby przedmówczyni je pokrótce przedstawiła.</w:t>
      </w:r>
    </w:p>
    <w:p w:rsidR="00075F4F" w:rsidRDefault="00075F4F" w:rsidP="0011233E">
      <w:pPr>
        <w:jc w:val="both"/>
        <w:rPr>
          <w:rFonts w:ascii="Times New Roman" w:hAnsi="Times New Roman"/>
          <w:sz w:val="24"/>
          <w:szCs w:val="24"/>
        </w:rPr>
      </w:pPr>
    </w:p>
    <w:p w:rsidR="00075F4F" w:rsidRDefault="00075F4F" w:rsidP="0011233E">
      <w:pPr>
        <w:jc w:val="both"/>
        <w:rPr>
          <w:rFonts w:ascii="Times New Roman" w:hAnsi="Times New Roman"/>
          <w:b/>
          <w:sz w:val="24"/>
          <w:szCs w:val="24"/>
        </w:rPr>
      </w:pPr>
      <w:r>
        <w:rPr>
          <w:rFonts w:ascii="Times New Roman" w:hAnsi="Times New Roman"/>
          <w:sz w:val="24"/>
          <w:szCs w:val="24"/>
        </w:rPr>
        <w:t xml:space="preserve">Skarbnik Gminy Anna Błaszczyk omówiła przedmiotowe sprawozdanie w brzmieniu </w:t>
      </w:r>
      <w:r>
        <w:rPr>
          <w:rFonts w:ascii="Times New Roman" w:hAnsi="Times New Roman"/>
          <w:b/>
          <w:sz w:val="24"/>
          <w:szCs w:val="24"/>
        </w:rPr>
        <w:t>załącznika nr 4 do protokołu.</w:t>
      </w:r>
    </w:p>
    <w:p w:rsidR="000B2B01" w:rsidRDefault="000B2B01" w:rsidP="0011233E">
      <w:pPr>
        <w:jc w:val="both"/>
        <w:rPr>
          <w:rFonts w:ascii="Times New Roman" w:hAnsi="Times New Roman"/>
          <w:b/>
          <w:sz w:val="24"/>
          <w:szCs w:val="24"/>
        </w:rPr>
      </w:pPr>
    </w:p>
    <w:p w:rsidR="000B2B01" w:rsidRDefault="000B2B01" w:rsidP="0011233E">
      <w:pPr>
        <w:jc w:val="both"/>
        <w:rPr>
          <w:rFonts w:ascii="Times New Roman" w:hAnsi="Times New Roman"/>
          <w:sz w:val="24"/>
          <w:szCs w:val="24"/>
        </w:rPr>
      </w:pPr>
      <w:r>
        <w:rPr>
          <w:rFonts w:ascii="Times New Roman" w:hAnsi="Times New Roman"/>
          <w:sz w:val="24"/>
          <w:szCs w:val="24"/>
        </w:rPr>
        <w:t xml:space="preserve">W międzyczasie Przewodniczący Komisji Rewizyjnej Grzegorz Mikuła powitał  przybyłego na posiedzenie komisji Komendanta Gminnego OSP Piotra </w:t>
      </w:r>
      <w:proofErr w:type="spellStart"/>
      <w:r>
        <w:rPr>
          <w:rFonts w:ascii="Times New Roman" w:hAnsi="Times New Roman"/>
          <w:sz w:val="24"/>
          <w:szCs w:val="24"/>
        </w:rPr>
        <w:t>Wędzikowskiego</w:t>
      </w:r>
      <w:proofErr w:type="spellEnd"/>
      <w:r>
        <w:rPr>
          <w:rFonts w:ascii="Times New Roman" w:hAnsi="Times New Roman"/>
          <w:sz w:val="24"/>
          <w:szCs w:val="24"/>
        </w:rPr>
        <w:t>.</w:t>
      </w:r>
    </w:p>
    <w:p w:rsidR="000B2B01" w:rsidRDefault="000B2B01" w:rsidP="0011233E">
      <w:pPr>
        <w:jc w:val="both"/>
        <w:rPr>
          <w:rFonts w:ascii="Times New Roman" w:hAnsi="Times New Roman"/>
          <w:sz w:val="24"/>
          <w:szCs w:val="24"/>
        </w:rPr>
      </w:pPr>
    </w:p>
    <w:p w:rsidR="000B2B01" w:rsidRDefault="000B2B01" w:rsidP="0011233E">
      <w:pPr>
        <w:jc w:val="both"/>
        <w:rPr>
          <w:rFonts w:ascii="Times New Roman" w:hAnsi="Times New Roman"/>
          <w:sz w:val="24"/>
          <w:szCs w:val="24"/>
        </w:rPr>
      </w:pPr>
      <w:r>
        <w:rPr>
          <w:rFonts w:ascii="Times New Roman" w:hAnsi="Times New Roman"/>
          <w:sz w:val="24"/>
          <w:szCs w:val="24"/>
        </w:rPr>
        <w:t>Przewodnicząca Rady Gminy Anna Kosiak zwróciła się z zapytaniem do Prezesa OSP Orchowo Tomasza Rybarczyka jak ocenia kwestię bezpieczeństwa w tutejszej gminie i wyposażenie jednostki OSP Orchowo, czy są w tym zakresie jakieś braki. Zapytała także o kwestię współpracy z gminą i czy są zaspokojone wszystkie potrzeby sprzętowe gdyż jak wiadomo jest on atestowany i trzeba to co jakiś czas ponawiać co jest związane z kosztami.</w:t>
      </w:r>
    </w:p>
    <w:p w:rsidR="000B2B01" w:rsidRDefault="000B2B01" w:rsidP="0011233E">
      <w:pPr>
        <w:jc w:val="both"/>
        <w:rPr>
          <w:rFonts w:ascii="Times New Roman" w:hAnsi="Times New Roman"/>
          <w:sz w:val="24"/>
          <w:szCs w:val="24"/>
        </w:rPr>
      </w:pPr>
    </w:p>
    <w:p w:rsidR="000B2B01" w:rsidRDefault="000B2B01" w:rsidP="0011233E">
      <w:pPr>
        <w:jc w:val="both"/>
        <w:rPr>
          <w:rFonts w:ascii="Times New Roman" w:hAnsi="Times New Roman"/>
          <w:sz w:val="24"/>
          <w:szCs w:val="24"/>
        </w:rPr>
      </w:pPr>
      <w:r>
        <w:rPr>
          <w:rFonts w:ascii="Times New Roman" w:hAnsi="Times New Roman"/>
          <w:sz w:val="24"/>
          <w:szCs w:val="24"/>
        </w:rPr>
        <w:t>Prezes OSP Orchowo Tomasz Rybarczyk stwierdził, że nie da się ukryć że jednostka OSP Orchowo jest bardzo dobrze wyposażona ale zawsze znajdą się jakieś braki. Powiedział, że jest samochód są węże ale wysłużyły się ubrania za komplet których trzeba zapłacić 3200 -3400 zł a jest trochę akcji i to się zużywa. Dodał jednocześnie że wiedzą na ile stać gminę.</w:t>
      </w:r>
    </w:p>
    <w:p w:rsidR="000B2B01" w:rsidRDefault="000B2B01" w:rsidP="0011233E">
      <w:pPr>
        <w:jc w:val="both"/>
        <w:rPr>
          <w:rFonts w:ascii="Times New Roman" w:hAnsi="Times New Roman"/>
          <w:sz w:val="24"/>
          <w:szCs w:val="24"/>
        </w:rPr>
      </w:pPr>
    </w:p>
    <w:p w:rsidR="000B2B01" w:rsidRDefault="000B2B01" w:rsidP="0011233E">
      <w:pPr>
        <w:jc w:val="both"/>
        <w:rPr>
          <w:rFonts w:ascii="Times New Roman" w:hAnsi="Times New Roman"/>
          <w:sz w:val="24"/>
          <w:szCs w:val="24"/>
        </w:rPr>
      </w:pPr>
      <w:r>
        <w:rPr>
          <w:rFonts w:ascii="Times New Roman" w:hAnsi="Times New Roman"/>
          <w:sz w:val="24"/>
          <w:szCs w:val="24"/>
        </w:rPr>
        <w:t xml:space="preserve">Przewodnicząca Rady Gminy Anna Kosiak zapytała czy jest to sukcesywnie uzupełniane, co potwierdził przedmówca dodając że starają się uzupełnić to co jest najbardziej potrzebne. Nadmienił również że w tej chwili atesty utraciły aparaty powietrzne, butle </w:t>
      </w:r>
      <w:r w:rsidR="003F5694">
        <w:rPr>
          <w:rFonts w:ascii="Times New Roman" w:hAnsi="Times New Roman"/>
          <w:sz w:val="24"/>
          <w:szCs w:val="24"/>
        </w:rPr>
        <w:t>jednak zaraz zostało to pouzupełniane. Ponadto w tym roku zakupiono 10 kompletów ubrań koszarowych połączonych z kurtkami, które także się zużyły. Odnosząc się do kwestii ubrań, które są podziurawione wyjaśnił, że muszą one zostać zszyte specjalnymi nićmi niepalnymi a więc są wysyłane do miejsc w których się to odbywa, jako przykład podał koszt wszycia zamka błyskawicznego do spodni który wynosi 100 zł.  Powiedział, że nie zakupują tych ubrań w kolorze piaskowym ponieważ wyposażenie w nie 1 składu liczącego 6 osób to spory koszt.</w:t>
      </w:r>
    </w:p>
    <w:p w:rsidR="003F5694" w:rsidRDefault="003F5694" w:rsidP="0011233E">
      <w:pPr>
        <w:jc w:val="both"/>
        <w:rPr>
          <w:rFonts w:ascii="Times New Roman" w:hAnsi="Times New Roman"/>
          <w:sz w:val="24"/>
          <w:szCs w:val="24"/>
        </w:rPr>
      </w:pPr>
    </w:p>
    <w:p w:rsidR="003F5694" w:rsidRDefault="003F5694" w:rsidP="0011233E">
      <w:pPr>
        <w:jc w:val="both"/>
        <w:rPr>
          <w:rFonts w:ascii="Times New Roman" w:hAnsi="Times New Roman"/>
          <w:sz w:val="24"/>
          <w:szCs w:val="24"/>
        </w:rPr>
      </w:pPr>
      <w:r>
        <w:rPr>
          <w:rFonts w:ascii="Times New Roman" w:hAnsi="Times New Roman"/>
          <w:sz w:val="24"/>
          <w:szCs w:val="24"/>
        </w:rPr>
        <w:t>Przewodnicząca Rady Gminy Anna Kosiak poprosiła o podanie dla przypomnienia ile osób liczy jednostka OSP Orchowo.</w:t>
      </w:r>
    </w:p>
    <w:p w:rsidR="00371279" w:rsidRDefault="00371279" w:rsidP="0011233E">
      <w:pPr>
        <w:jc w:val="both"/>
        <w:rPr>
          <w:rFonts w:ascii="Times New Roman" w:hAnsi="Times New Roman"/>
          <w:sz w:val="24"/>
          <w:szCs w:val="24"/>
        </w:rPr>
      </w:pPr>
    </w:p>
    <w:p w:rsidR="00371279" w:rsidRDefault="00371279" w:rsidP="0011233E">
      <w:pPr>
        <w:jc w:val="both"/>
        <w:rPr>
          <w:rFonts w:ascii="Times New Roman" w:hAnsi="Times New Roman"/>
          <w:b/>
          <w:sz w:val="24"/>
          <w:szCs w:val="24"/>
        </w:rPr>
      </w:pPr>
      <w:r>
        <w:rPr>
          <w:rFonts w:ascii="Times New Roman" w:hAnsi="Times New Roman"/>
          <w:sz w:val="24"/>
          <w:szCs w:val="24"/>
        </w:rPr>
        <w:t xml:space="preserve">Wobec powyższego Prezes OSP Orchowo Tomasz Rybarczyk odczytał sprawozdanie z działalności jednostki w brzmieniu </w:t>
      </w:r>
      <w:r>
        <w:rPr>
          <w:rFonts w:ascii="Times New Roman" w:hAnsi="Times New Roman"/>
          <w:b/>
          <w:sz w:val="24"/>
          <w:szCs w:val="24"/>
        </w:rPr>
        <w:t>załącznika nr 5 do protokołu.</w:t>
      </w:r>
    </w:p>
    <w:p w:rsidR="00371279" w:rsidRDefault="00371279" w:rsidP="0011233E">
      <w:pPr>
        <w:jc w:val="both"/>
        <w:rPr>
          <w:rFonts w:ascii="Times New Roman" w:hAnsi="Times New Roman"/>
          <w:b/>
          <w:sz w:val="24"/>
          <w:szCs w:val="24"/>
        </w:rPr>
      </w:pPr>
    </w:p>
    <w:p w:rsidR="008F4112" w:rsidRDefault="00371279" w:rsidP="0011233E">
      <w:pPr>
        <w:jc w:val="both"/>
        <w:rPr>
          <w:rFonts w:ascii="Times New Roman" w:hAnsi="Times New Roman"/>
          <w:sz w:val="24"/>
          <w:szCs w:val="24"/>
        </w:rPr>
      </w:pPr>
      <w:r>
        <w:rPr>
          <w:rFonts w:ascii="Times New Roman" w:hAnsi="Times New Roman"/>
          <w:sz w:val="24"/>
          <w:szCs w:val="24"/>
        </w:rPr>
        <w:t>W międzyczasie Przewodniczący Komisji Rewizyjnej Grzegorz Mikuła powitał przybyłego na posiedzenie komisji Prezesa Zarządu Gminnego OSP i</w:t>
      </w:r>
      <w:r w:rsidR="00A711B6">
        <w:rPr>
          <w:rFonts w:ascii="Times New Roman" w:hAnsi="Times New Roman"/>
          <w:sz w:val="24"/>
          <w:szCs w:val="24"/>
        </w:rPr>
        <w:t xml:space="preserve"> OSP w Bielsku Tomasza Tomczaka, który zaznaczył że z uwagi n</w:t>
      </w:r>
      <w:r w:rsidR="008F4112">
        <w:rPr>
          <w:rFonts w:ascii="Times New Roman" w:hAnsi="Times New Roman"/>
          <w:sz w:val="24"/>
          <w:szCs w:val="24"/>
        </w:rPr>
        <w:t>a obowiązki służbowe ma ogranic</w:t>
      </w:r>
      <w:r w:rsidR="00A711B6">
        <w:rPr>
          <w:rFonts w:ascii="Times New Roman" w:hAnsi="Times New Roman"/>
          <w:sz w:val="24"/>
          <w:szCs w:val="24"/>
        </w:rPr>
        <w:t>z</w:t>
      </w:r>
      <w:r w:rsidR="008F4112">
        <w:rPr>
          <w:rFonts w:ascii="Times New Roman" w:hAnsi="Times New Roman"/>
          <w:sz w:val="24"/>
          <w:szCs w:val="24"/>
        </w:rPr>
        <w:t>o</w:t>
      </w:r>
      <w:r w:rsidR="00A711B6">
        <w:rPr>
          <w:rFonts w:ascii="Times New Roman" w:hAnsi="Times New Roman"/>
          <w:sz w:val="24"/>
          <w:szCs w:val="24"/>
        </w:rPr>
        <w:t>ny czas.</w:t>
      </w:r>
    </w:p>
    <w:p w:rsidR="008F4112" w:rsidRDefault="008F4112" w:rsidP="0011233E">
      <w:pPr>
        <w:jc w:val="both"/>
        <w:rPr>
          <w:rFonts w:ascii="Times New Roman" w:hAnsi="Times New Roman"/>
          <w:sz w:val="24"/>
          <w:szCs w:val="24"/>
        </w:rPr>
      </w:pPr>
    </w:p>
    <w:p w:rsidR="00371279" w:rsidRDefault="008F4112" w:rsidP="0011233E">
      <w:pPr>
        <w:jc w:val="both"/>
        <w:rPr>
          <w:rFonts w:ascii="Times New Roman" w:hAnsi="Times New Roman"/>
          <w:sz w:val="24"/>
          <w:szCs w:val="24"/>
        </w:rPr>
      </w:pPr>
      <w:r>
        <w:rPr>
          <w:rFonts w:ascii="Times New Roman" w:hAnsi="Times New Roman"/>
          <w:sz w:val="24"/>
          <w:szCs w:val="24"/>
        </w:rPr>
        <w:t>Przewodnicząca Rady Gminy Anna Kosiak zapytała ile wyjazdów było w roku 2019.</w:t>
      </w:r>
      <w:r w:rsidR="00A711B6">
        <w:rPr>
          <w:rFonts w:ascii="Times New Roman" w:hAnsi="Times New Roman"/>
          <w:sz w:val="24"/>
          <w:szCs w:val="24"/>
        </w:rPr>
        <w:t xml:space="preserve"> </w:t>
      </w:r>
    </w:p>
    <w:p w:rsidR="008F4112" w:rsidRDefault="008F4112" w:rsidP="0011233E">
      <w:pPr>
        <w:jc w:val="both"/>
        <w:rPr>
          <w:rFonts w:ascii="Times New Roman" w:hAnsi="Times New Roman"/>
          <w:sz w:val="24"/>
          <w:szCs w:val="24"/>
        </w:rPr>
      </w:pPr>
    </w:p>
    <w:p w:rsidR="008F4112" w:rsidRDefault="008F4112" w:rsidP="0011233E">
      <w:pPr>
        <w:jc w:val="both"/>
        <w:rPr>
          <w:rFonts w:ascii="Times New Roman" w:hAnsi="Times New Roman"/>
          <w:sz w:val="24"/>
          <w:szCs w:val="24"/>
        </w:rPr>
      </w:pPr>
      <w:r>
        <w:rPr>
          <w:rFonts w:ascii="Times New Roman" w:hAnsi="Times New Roman"/>
          <w:sz w:val="24"/>
          <w:szCs w:val="24"/>
        </w:rPr>
        <w:lastRenderedPageBreak/>
        <w:t>Prezes OSP Orchowo Tomasz Rybarczyk odpowiedział, że było 49 wyjazdów.</w:t>
      </w:r>
    </w:p>
    <w:p w:rsidR="008F4112" w:rsidRDefault="008F4112" w:rsidP="0011233E">
      <w:pPr>
        <w:jc w:val="both"/>
        <w:rPr>
          <w:rFonts w:ascii="Times New Roman" w:hAnsi="Times New Roman"/>
          <w:sz w:val="24"/>
          <w:szCs w:val="24"/>
        </w:rPr>
      </w:pPr>
    </w:p>
    <w:p w:rsidR="008F4112" w:rsidRDefault="008F4112" w:rsidP="0011233E">
      <w:pPr>
        <w:jc w:val="both"/>
        <w:rPr>
          <w:rFonts w:ascii="Times New Roman" w:hAnsi="Times New Roman"/>
          <w:b/>
          <w:sz w:val="24"/>
          <w:szCs w:val="24"/>
        </w:rPr>
      </w:pPr>
      <w:r>
        <w:rPr>
          <w:rFonts w:ascii="Times New Roman" w:hAnsi="Times New Roman"/>
          <w:sz w:val="24"/>
          <w:szCs w:val="24"/>
        </w:rPr>
        <w:t>W dalszej części obrad sprawozdanie z działalności OSP w Bielsku za rok 2019 przedsta</w:t>
      </w:r>
      <w:r w:rsidR="00B12E5A">
        <w:rPr>
          <w:rFonts w:ascii="Times New Roman" w:hAnsi="Times New Roman"/>
          <w:sz w:val="24"/>
          <w:szCs w:val="24"/>
        </w:rPr>
        <w:t>wił Prezes OSP w Bielsku Tomasz</w:t>
      </w:r>
      <w:r>
        <w:rPr>
          <w:rFonts w:ascii="Times New Roman" w:hAnsi="Times New Roman"/>
          <w:sz w:val="24"/>
          <w:szCs w:val="24"/>
        </w:rPr>
        <w:t xml:space="preserve"> Tomczak w brzmieniu </w:t>
      </w:r>
      <w:r>
        <w:rPr>
          <w:rFonts w:ascii="Times New Roman" w:hAnsi="Times New Roman"/>
          <w:b/>
          <w:sz w:val="24"/>
          <w:szCs w:val="24"/>
        </w:rPr>
        <w:t>załącznika nr 6 do protokołu.</w:t>
      </w:r>
    </w:p>
    <w:p w:rsidR="00137351" w:rsidRDefault="00137351" w:rsidP="0011233E">
      <w:pPr>
        <w:jc w:val="both"/>
        <w:rPr>
          <w:rFonts w:ascii="Times New Roman" w:hAnsi="Times New Roman"/>
          <w:b/>
          <w:sz w:val="24"/>
          <w:szCs w:val="24"/>
        </w:rPr>
      </w:pPr>
    </w:p>
    <w:p w:rsidR="00137351" w:rsidRDefault="00137351" w:rsidP="0011233E">
      <w:pPr>
        <w:jc w:val="both"/>
        <w:rPr>
          <w:rFonts w:ascii="Times New Roman" w:hAnsi="Times New Roman"/>
          <w:sz w:val="24"/>
          <w:szCs w:val="24"/>
        </w:rPr>
      </w:pPr>
      <w:r w:rsidRPr="00137351">
        <w:rPr>
          <w:rFonts w:ascii="Times New Roman" w:hAnsi="Times New Roman"/>
          <w:sz w:val="24"/>
          <w:szCs w:val="24"/>
        </w:rPr>
        <w:t>Przewodnicząc</w:t>
      </w:r>
      <w:r>
        <w:rPr>
          <w:rFonts w:ascii="Times New Roman" w:hAnsi="Times New Roman"/>
          <w:sz w:val="24"/>
          <w:szCs w:val="24"/>
        </w:rPr>
        <w:t xml:space="preserve">y Komisji Rewizyjnej Grzegorz Mikuła </w:t>
      </w:r>
      <w:r w:rsidR="00B12E5A">
        <w:rPr>
          <w:rFonts w:ascii="Times New Roman" w:hAnsi="Times New Roman"/>
          <w:sz w:val="24"/>
          <w:szCs w:val="24"/>
        </w:rPr>
        <w:t>zwrócił się zapytaniem do przedmówcy</w:t>
      </w:r>
      <w:r>
        <w:rPr>
          <w:rFonts w:ascii="Times New Roman" w:hAnsi="Times New Roman"/>
          <w:sz w:val="24"/>
          <w:szCs w:val="24"/>
        </w:rPr>
        <w:t xml:space="preserve"> co dalej z samochodem który został przez jednost</w:t>
      </w:r>
      <w:r w:rsidR="00B12E5A">
        <w:rPr>
          <w:rFonts w:ascii="Times New Roman" w:hAnsi="Times New Roman"/>
          <w:sz w:val="24"/>
          <w:szCs w:val="24"/>
        </w:rPr>
        <w:t>kę wycofany z podziału bojowego, bo z tego co rozumie to ubezpieczenie OC trzeba za niego nadal opłacać.</w:t>
      </w:r>
    </w:p>
    <w:p w:rsidR="00B12E5A" w:rsidRDefault="00B12E5A" w:rsidP="0011233E">
      <w:pPr>
        <w:jc w:val="both"/>
        <w:rPr>
          <w:rFonts w:ascii="Times New Roman" w:hAnsi="Times New Roman"/>
          <w:sz w:val="24"/>
          <w:szCs w:val="24"/>
        </w:rPr>
      </w:pPr>
    </w:p>
    <w:p w:rsidR="00B12E5A" w:rsidRDefault="00B12E5A" w:rsidP="0011233E">
      <w:pPr>
        <w:jc w:val="both"/>
        <w:rPr>
          <w:rFonts w:ascii="Times New Roman" w:hAnsi="Times New Roman"/>
          <w:sz w:val="24"/>
          <w:szCs w:val="24"/>
        </w:rPr>
      </w:pPr>
      <w:r>
        <w:rPr>
          <w:rFonts w:ascii="Times New Roman" w:hAnsi="Times New Roman"/>
          <w:sz w:val="24"/>
          <w:szCs w:val="24"/>
        </w:rPr>
        <w:t>Prezes Zarządu Gminnego OSP i OSP w Bielsku Tomasz Tomczak potwierdził że ubezpieczenie OC jest opłacane natomiast koszty przeglądu technicznego opłaca jednostka z własnych środków.</w:t>
      </w:r>
    </w:p>
    <w:p w:rsidR="00B12E5A" w:rsidRDefault="00B12E5A" w:rsidP="0011233E">
      <w:pPr>
        <w:jc w:val="both"/>
        <w:rPr>
          <w:rFonts w:ascii="Times New Roman" w:hAnsi="Times New Roman"/>
          <w:sz w:val="24"/>
          <w:szCs w:val="24"/>
        </w:rPr>
      </w:pPr>
    </w:p>
    <w:p w:rsidR="00B12E5A" w:rsidRDefault="00B12E5A" w:rsidP="0011233E">
      <w:pPr>
        <w:jc w:val="both"/>
        <w:rPr>
          <w:rFonts w:ascii="Times New Roman" w:hAnsi="Times New Roman"/>
          <w:sz w:val="24"/>
          <w:szCs w:val="24"/>
        </w:rPr>
      </w:pPr>
      <w:r w:rsidRPr="00137351">
        <w:rPr>
          <w:rFonts w:ascii="Times New Roman" w:hAnsi="Times New Roman"/>
          <w:sz w:val="24"/>
          <w:szCs w:val="24"/>
        </w:rPr>
        <w:t>Przewodnicząc</w:t>
      </w:r>
      <w:r>
        <w:rPr>
          <w:rFonts w:ascii="Times New Roman" w:hAnsi="Times New Roman"/>
          <w:sz w:val="24"/>
          <w:szCs w:val="24"/>
        </w:rPr>
        <w:t>y Komisji Rewizyjnej Grzegorz Mikuła zapytał jakie są to koszty.</w:t>
      </w:r>
    </w:p>
    <w:p w:rsidR="00B12E5A" w:rsidRDefault="00B12E5A" w:rsidP="0011233E">
      <w:pPr>
        <w:jc w:val="both"/>
        <w:rPr>
          <w:rFonts w:ascii="Times New Roman" w:hAnsi="Times New Roman"/>
          <w:sz w:val="24"/>
          <w:szCs w:val="24"/>
        </w:rPr>
      </w:pPr>
    </w:p>
    <w:p w:rsidR="00B12E5A" w:rsidRDefault="00B12E5A" w:rsidP="0011233E">
      <w:pPr>
        <w:jc w:val="both"/>
        <w:rPr>
          <w:rFonts w:ascii="Times New Roman" w:hAnsi="Times New Roman"/>
          <w:sz w:val="24"/>
          <w:szCs w:val="24"/>
        </w:rPr>
      </w:pPr>
      <w:r>
        <w:rPr>
          <w:rFonts w:ascii="Times New Roman" w:hAnsi="Times New Roman"/>
          <w:sz w:val="24"/>
          <w:szCs w:val="24"/>
        </w:rPr>
        <w:t>Prezes Zarządu Gminnego OSP i OSP w Bielsku Tomasz Tomczak powiedział, że w tej chwili nie jest w stanie udzielić odpowiedzi na powyższy zapytanie.</w:t>
      </w:r>
    </w:p>
    <w:p w:rsidR="00885A5B" w:rsidRDefault="00885A5B" w:rsidP="0011233E">
      <w:pPr>
        <w:jc w:val="both"/>
        <w:rPr>
          <w:rFonts w:ascii="Times New Roman" w:hAnsi="Times New Roman"/>
          <w:sz w:val="24"/>
          <w:szCs w:val="24"/>
        </w:rPr>
      </w:pPr>
    </w:p>
    <w:p w:rsidR="00885A5B" w:rsidRDefault="00885A5B" w:rsidP="0011233E">
      <w:pPr>
        <w:jc w:val="both"/>
        <w:rPr>
          <w:rFonts w:ascii="Times New Roman" w:hAnsi="Times New Roman"/>
          <w:sz w:val="24"/>
          <w:szCs w:val="24"/>
        </w:rPr>
      </w:pPr>
      <w:r>
        <w:rPr>
          <w:rFonts w:ascii="Times New Roman" w:hAnsi="Times New Roman"/>
          <w:sz w:val="24"/>
          <w:szCs w:val="24"/>
        </w:rPr>
        <w:t>Skarbnik Gminy Anna Błaszczyk wyjaśniła, że ubezpieczenie OC jest wycenione ogólnie na wszystkie pojazdy</w:t>
      </w:r>
      <w:r w:rsidR="00893D16">
        <w:rPr>
          <w:rFonts w:ascii="Times New Roman" w:hAnsi="Times New Roman"/>
          <w:sz w:val="24"/>
          <w:szCs w:val="24"/>
        </w:rPr>
        <w:t xml:space="preserve"> będące na stanie urzędu gminy a więc nie są one wyszczególnione jednostkowo.</w:t>
      </w:r>
    </w:p>
    <w:p w:rsidR="000A289A" w:rsidRDefault="000A289A" w:rsidP="0011233E">
      <w:pPr>
        <w:jc w:val="both"/>
        <w:rPr>
          <w:rFonts w:ascii="Times New Roman" w:hAnsi="Times New Roman"/>
          <w:sz w:val="24"/>
          <w:szCs w:val="24"/>
        </w:rPr>
      </w:pPr>
    </w:p>
    <w:p w:rsidR="000A289A" w:rsidRDefault="000A289A" w:rsidP="0011233E">
      <w:pPr>
        <w:jc w:val="both"/>
        <w:rPr>
          <w:rFonts w:ascii="Times New Roman" w:hAnsi="Times New Roman"/>
          <w:sz w:val="24"/>
          <w:szCs w:val="24"/>
        </w:rPr>
      </w:pPr>
      <w:r>
        <w:rPr>
          <w:rFonts w:ascii="Times New Roman" w:hAnsi="Times New Roman"/>
          <w:sz w:val="24"/>
          <w:szCs w:val="24"/>
        </w:rPr>
        <w:t>Przewodniczący Komisji Rewizyjnej Grzegorz Mikuła zapytał czy jednostka ma jakieś plany w stosunku do tego pojazdu, który niszczeje.</w:t>
      </w:r>
    </w:p>
    <w:p w:rsidR="000A289A" w:rsidRDefault="000A289A" w:rsidP="0011233E">
      <w:pPr>
        <w:jc w:val="both"/>
        <w:rPr>
          <w:rFonts w:ascii="Times New Roman" w:hAnsi="Times New Roman"/>
          <w:sz w:val="24"/>
          <w:szCs w:val="24"/>
        </w:rPr>
      </w:pPr>
    </w:p>
    <w:p w:rsidR="000A289A" w:rsidRDefault="000A289A" w:rsidP="0011233E">
      <w:pPr>
        <w:jc w:val="both"/>
        <w:rPr>
          <w:rFonts w:ascii="Times New Roman" w:hAnsi="Times New Roman"/>
          <w:sz w:val="24"/>
          <w:szCs w:val="24"/>
        </w:rPr>
      </w:pPr>
      <w:r>
        <w:rPr>
          <w:rFonts w:ascii="Times New Roman" w:hAnsi="Times New Roman"/>
          <w:sz w:val="24"/>
          <w:szCs w:val="24"/>
        </w:rPr>
        <w:t>Prezes Zarządu Gminnego OSP i OSP w Bielsku Tomasz Tomczak odpowiedział, że starają się uporządkować tą sprawę ponieważ jest ona dla nich z pewnością jakimś obciążeniem. Dodał, że były jednostki zainteresowane zakupem pojazdu jednak z uwagi na brak certyfikatu CNBOP sprawa ucichła. Dodał jednocześnie że jest klient który jest tym zainteresowany i być może w najbliższym czasie uda się to sfinalizować, może nie za wielkie pieniądze ale chcieliby ta sprawę uregulować. Dodał, że mieliby swoje własne środki a sprawa byłaby na jakimś etapie zamknięta. Nadmienił również że jest pomysł Komendanta Głównego żeby z CNBOP coś zrobić i żeby koszt jego uzyskania był niższy ale nie wiadomo kiedy wejście to w życie z drugiej strony jest to już samochód 30-letni i nie wiadomo czy przeszedłby badania techniczne jak przyznał jest to raczej wątpliwe, dlatego raczej nie zostanie już włączony do podziału bojowego</w:t>
      </w:r>
      <w:r w:rsidR="00105F32">
        <w:rPr>
          <w:rFonts w:ascii="Times New Roman" w:hAnsi="Times New Roman"/>
          <w:sz w:val="24"/>
          <w:szCs w:val="24"/>
        </w:rPr>
        <w:t xml:space="preserve">, dlatego tez  chcą to sprawę zakończyć. Odnosząc się do kwestii zakupu nowego samochodu dla jednostki powiedział że ten rok chcą poświęcić na budowanie gruntu na płaszczyźnie tutejszego samorządu żeby wspólnie razem tą decyzję podjęli i żeby jakieś środki z budżetu gminy na ten cel zarezerwować, gdyż jak stwierdził być może był to za krótki okres i nie wszystko zostało skonsultowane. Dodał, że w tym roku jest czas do października nas konsultacje w różnych sprawach, bo jak przyznał w styczniu przeszła koło nosa dobra okazja bo choć był to krótki okres na podjęcie decyzji to gdyby były w budżecie zaplanowane środki to może wyszliby z jakąś perspektywą tego programu. Przypomniał, że była mowa o dofinansowaniu 50/50 czyli ok 400 000 zł natomiast w dniu 6-7 grudnia wpłynęło pismo z Komendy Głównej że wystarczy 300 000 zł na zabezpieczenie a na drugi dzień że 200 000 zł, a ponieważ nie mieli zabezpieczonych żadnych środków nie działali w tym temacie. </w:t>
      </w:r>
      <w:r w:rsidR="00D4698C">
        <w:rPr>
          <w:rFonts w:ascii="Times New Roman" w:hAnsi="Times New Roman"/>
          <w:sz w:val="24"/>
          <w:szCs w:val="24"/>
        </w:rPr>
        <w:t xml:space="preserve">Poinformował także że prezydent obiecał dodatkowe środki dla straży. </w:t>
      </w:r>
      <w:r w:rsidR="00105F32">
        <w:rPr>
          <w:rFonts w:ascii="Times New Roman" w:hAnsi="Times New Roman"/>
          <w:sz w:val="24"/>
          <w:szCs w:val="24"/>
        </w:rPr>
        <w:t>Nadmienił, że jak się okazało w ciągu jednego dnia została sporządzona lista ponieważ wpłynęło 70 wniosków a więc bardzo dużo,</w:t>
      </w:r>
      <w:r w:rsidR="009125EA">
        <w:rPr>
          <w:rFonts w:ascii="Times New Roman" w:hAnsi="Times New Roman"/>
          <w:sz w:val="24"/>
          <w:szCs w:val="24"/>
        </w:rPr>
        <w:t xml:space="preserve"> gdyż faktycznie była to okazja gdyż wkład własny wynosił 25%. Powiedział, że Gmina Ostrowite taki wniosek złożyła i tam decyzja została podjęta w jeden dzień i życzą </w:t>
      </w:r>
      <w:r w:rsidR="009125EA">
        <w:rPr>
          <w:rFonts w:ascii="Times New Roman" w:hAnsi="Times New Roman"/>
          <w:sz w:val="24"/>
          <w:szCs w:val="24"/>
        </w:rPr>
        <w:lastRenderedPageBreak/>
        <w:t>im aby udało się to zrealizować. Zapewnił że w tym roku jednostka zamierza współpracować wspólnie z samorządem, z Wójtem, radą gminy, żeby do tego zakupu doszło i żeby zostały zabezpieczone środki w budżecie gminy. Zapewnił także że będą wspólnie z cały zarządem OSP podejmować starania aby ten sprzęt był jak najl</w:t>
      </w:r>
      <w:r w:rsidR="00D4698C">
        <w:rPr>
          <w:rFonts w:ascii="Times New Roman" w:hAnsi="Times New Roman"/>
          <w:sz w:val="24"/>
          <w:szCs w:val="24"/>
        </w:rPr>
        <w:t>epszy we wszystkich jednostkach, ale wszystko po kolei w pewnych etapach. Przypomniał również że jednostka OSP Bielsko miała pozytywną Komendanta Wojewódzkiego z Poznania a więc to zielone światło było ale jak stwierdził może jeszcze nie wszystko stracone. Następnie zwrócił się z prośba aby przez ten dłuższy okres w tym roku budowali podstawę i grunt do tego porozumienia i żeby te środki znaleźli w budżecie gminy.</w:t>
      </w:r>
    </w:p>
    <w:p w:rsidR="000A289A" w:rsidRDefault="000A289A" w:rsidP="0011233E">
      <w:pPr>
        <w:jc w:val="both"/>
        <w:rPr>
          <w:rFonts w:ascii="Times New Roman" w:hAnsi="Times New Roman"/>
          <w:sz w:val="24"/>
          <w:szCs w:val="24"/>
        </w:rPr>
      </w:pPr>
    </w:p>
    <w:p w:rsidR="00D4698C" w:rsidRDefault="00D4698C" w:rsidP="0011233E">
      <w:pPr>
        <w:jc w:val="both"/>
        <w:rPr>
          <w:rFonts w:ascii="Times New Roman" w:hAnsi="Times New Roman"/>
          <w:sz w:val="24"/>
          <w:szCs w:val="24"/>
        </w:rPr>
      </w:pPr>
      <w:r>
        <w:rPr>
          <w:rFonts w:ascii="Times New Roman" w:hAnsi="Times New Roman"/>
          <w:sz w:val="24"/>
          <w:szCs w:val="24"/>
        </w:rPr>
        <w:t>Przewodnicząca Rady Gminy Anna Kosiak odnoszą</w:t>
      </w:r>
      <w:r w:rsidR="009F4447">
        <w:rPr>
          <w:rFonts w:ascii="Times New Roman" w:hAnsi="Times New Roman"/>
          <w:sz w:val="24"/>
          <w:szCs w:val="24"/>
        </w:rPr>
        <w:t>c</w:t>
      </w:r>
      <w:r>
        <w:rPr>
          <w:rFonts w:ascii="Times New Roman" w:hAnsi="Times New Roman"/>
          <w:sz w:val="24"/>
          <w:szCs w:val="24"/>
        </w:rPr>
        <w:t xml:space="preserve"> się do kwestii obietnic prezydenta stwierdziła, że będzie wiadomo po wyborach i jak się one skrystalizują, ponieważ przed wyborami to różnie z tymi obietnicami bywa.</w:t>
      </w:r>
      <w:r w:rsidR="009F4447">
        <w:rPr>
          <w:rFonts w:ascii="Times New Roman" w:hAnsi="Times New Roman"/>
          <w:sz w:val="24"/>
          <w:szCs w:val="24"/>
        </w:rPr>
        <w:t xml:space="preserve"> Nawiązując do decyzji rady gminy, która jak przyznała była różnie oceniana ale jak mówił przedmówca była mowa o 123 000 zł a nie o 400 000 zł których brakowało a więc decyzja była podjęta na podstawie tego co było w budżecie i na podstawie proponowanego programu 50/50 i nietrudno wyliczyć jeżeli samochód kosztuje 900 000 zł jaka kwota będzie brakować. Zapytała także czy nabywcą samochodu miałaby być jakaś jednostka, bo jeżeli oni nie mogą go wprowadzić do podziału bojowego to inna także nie będzie mogła.</w:t>
      </w:r>
    </w:p>
    <w:p w:rsidR="009F4447" w:rsidRDefault="009F4447" w:rsidP="0011233E">
      <w:pPr>
        <w:jc w:val="both"/>
        <w:rPr>
          <w:rFonts w:ascii="Times New Roman" w:hAnsi="Times New Roman"/>
          <w:sz w:val="24"/>
          <w:szCs w:val="24"/>
        </w:rPr>
      </w:pPr>
    </w:p>
    <w:p w:rsidR="009F4447" w:rsidRDefault="009F4447" w:rsidP="0011233E">
      <w:pPr>
        <w:jc w:val="both"/>
        <w:rPr>
          <w:rFonts w:ascii="Times New Roman" w:hAnsi="Times New Roman"/>
          <w:sz w:val="24"/>
          <w:szCs w:val="24"/>
        </w:rPr>
      </w:pPr>
      <w:r>
        <w:rPr>
          <w:rFonts w:ascii="Times New Roman" w:hAnsi="Times New Roman"/>
          <w:sz w:val="24"/>
          <w:szCs w:val="24"/>
        </w:rPr>
        <w:t>Prezes Zarządu Gminnego OSP i OSP w Bielsku Tomasz Tomczak odpowiedział, że jest to osoba prywatna która chciałaby zakupić pojazd na własne cele.</w:t>
      </w:r>
    </w:p>
    <w:p w:rsidR="00634EB1" w:rsidRDefault="00634EB1" w:rsidP="0011233E">
      <w:pPr>
        <w:jc w:val="both"/>
        <w:rPr>
          <w:rFonts w:ascii="Times New Roman" w:hAnsi="Times New Roman"/>
          <w:sz w:val="24"/>
          <w:szCs w:val="24"/>
        </w:rPr>
      </w:pPr>
    </w:p>
    <w:p w:rsidR="00634EB1" w:rsidRDefault="00634EB1" w:rsidP="0011233E">
      <w:pPr>
        <w:jc w:val="both"/>
        <w:rPr>
          <w:rFonts w:ascii="Times New Roman" w:hAnsi="Times New Roman"/>
          <w:sz w:val="24"/>
          <w:szCs w:val="24"/>
        </w:rPr>
      </w:pPr>
      <w:r>
        <w:rPr>
          <w:rFonts w:ascii="Times New Roman" w:hAnsi="Times New Roman"/>
          <w:sz w:val="24"/>
          <w:szCs w:val="24"/>
        </w:rPr>
        <w:t>Przewodnicząca Rady Gminy Anna Kosiak zwróciła się także z zapytaniem do przedmówcy jak ocenia kwestię wyposażenia jednostki i czy nie ma problemu z mundurami, które są bardzo drogie.</w:t>
      </w:r>
    </w:p>
    <w:p w:rsidR="00634EB1" w:rsidRDefault="00634EB1" w:rsidP="0011233E">
      <w:pPr>
        <w:jc w:val="both"/>
        <w:rPr>
          <w:rFonts w:ascii="Times New Roman" w:hAnsi="Times New Roman"/>
          <w:sz w:val="24"/>
          <w:szCs w:val="24"/>
        </w:rPr>
      </w:pPr>
    </w:p>
    <w:p w:rsidR="00634EB1" w:rsidRDefault="00634EB1" w:rsidP="0011233E">
      <w:pPr>
        <w:jc w:val="both"/>
        <w:rPr>
          <w:rFonts w:ascii="Times New Roman" w:hAnsi="Times New Roman"/>
          <w:sz w:val="24"/>
          <w:szCs w:val="24"/>
        </w:rPr>
      </w:pPr>
      <w:r>
        <w:rPr>
          <w:rFonts w:ascii="Times New Roman" w:hAnsi="Times New Roman"/>
          <w:sz w:val="24"/>
          <w:szCs w:val="24"/>
        </w:rPr>
        <w:t>Prezes Zarządu Gminnego OSP i OSP w Bielsku Tomasz Tomczak odpowiedział, że w tej chwili mają 12 kompletów które są wymagane minimum w jednostce jeżeli są dwa zastępy do wyjazdu. Potwierdził, że są bardzo drogi i weszły nowe typu lekkiego na okres letni. Dodał, że nie są one stare gdyż były kupowane 2-3 lata temu a poza tym doprowadzili jednostkę do pewnego normatywu. Powiedział także że w najbliższym czasie nie ma planują żadnego zakupu ani wymiany chyba że będą do</w:t>
      </w:r>
      <w:r w:rsidR="006430F9">
        <w:rPr>
          <w:rFonts w:ascii="Times New Roman" w:hAnsi="Times New Roman"/>
          <w:sz w:val="24"/>
          <w:szCs w:val="24"/>
        </w:rPr>
        <w:t xml:space="preserve"> tego zmuszeni rozporządzeniami odgórnie. </w:t>
      </w:r>
    </w:p>
    <w:p w:rsidR="006430F9" w:rsidRDefault="006430F9" w:rsidP="0011233E">
      <w:pPr>
        <w:jc w:val="both"/>
        <w:rPr>
          <w:rFonts w:ascii="Times New Roman" w:hAnsi="Times New Roman"/>
          <w:sz w:val="24"/>
          <w:szCs w:val="24"/>
        </w:rPr>
      </w:pPr>
    </w:p>
    <w:p w:rsidR="006430F9" w:rsidRDefault="006430F9" w:rsidP="0011233E">
      <w:pPr>
        <w:jc w:val="both"/>
        <w:rPr>
          <w:rFonts w:ascii="Times New Roman" w:hAnsi="Times New Roman"/>
          <w:sz w:val="24"/>
          <w:szCs w:val="24"/>
        </w:rPr>
      </w:pPr>
      <w:r>
        <w:rPr>
          <w:rFonts w:ascii="Times New Roman" w:hAnsi="Times New Roman"/>
          <w:sz w:val="24"/>
          <w:szCs w:val="24"/>
        </w:rPr>
        <w:t>Przewodnicząca Rady Gminy Anna Kosiak odniosła się także do kwestii sprzętu którego przywrócenie do używalności wynosiłoby 7 000 zł zapytała czy nie jest on jednostce niezbędny i czy nie będzie musiał być zakupiony nowy.</w:t>
      </w:r>
    </w:p>
    <w:p w:rsidR="006430F9" w:rsidRDefault="006430F9" w:rsidP="0011233E">
      <w:pPr>
        <w:jc w:val="both"/>
        <w:rPr>
          <w:rFonts w:ascii="Times New Roman" w:hAnsi="Times New Roman"/>
          <w:sz w:val="24"/>
          <w:szCs w:val="24"/>
        </w:rPr>
      </w:pPr>
    </w:p>
    <w:p w:rsidR="006430F9" w:rsidRDefault="006430F9" w:rsidP="0011233E">
      <w:pPr>
        <w:jc w:val="both"/>
        <w:rPr>
          <w:rFonts w:ascii="Times New Roman" w:hAnsi="Times New Roman"/>
          <w:sz w:val="24"/>
          <w:szCs w:val="24"/>
        </w:rPr>
      </w:pPr>
      <w:r>
        <w:rPr>
          <w:rFonts w:ascii="Times New Roman" w:hAnsi="Times New Roman"/>
          <w:sz w:val="24"/>
          <w:szCs w:val="24"/>
        </w:rPr>
        <w:t>Prezes Zarządu Gminnego OSP i OSP w Bielsku Tomasz Tomczak odpowiedział, że posiadali dwa zestawy hydrauliczne z jednym z których koszt wymiany węży po 10 latach to ok. 7 500 zł, co wiązałoby się z kosztami dla gminy, dlatego stwierdzili że wystarczy im jeden dlatego drugi został wycofany z podziału bojowego. Dodał że również planują wystawić go na sprzedaż bo być może się znajdzie się na to jakiś amator dla własnych potrzeb za skromną kwotę na środki własne. Dodał jednocześnie że w przyszłym roku kończy się żywotność jedynego sprzętu hydraulicznego którym dysponują i już myślą nad zakupem a gdyby udało się sfinalizować sprzedaż samochodu to byłyby na to wkład własny, a taki zestaw hydrauliczny to koszt minimum ok 35 000 – 40 000 zł.</w:t>
      </w:r>
    </w:p>
    <w:p w:rsidR="009F4447" w:rsidRDefault="009F4447" w:rsidP="0011233E">
      <w:pPr>
        <w:jc w:val="both"/>
        <w:rPr>
          <w:rFonts w:ascii="Times New Roman" w:hAnsi="Times New Roman"/>
          <w:sz w:val="24"/>
          <w:szCs w:val="24"/>
        </w:rPr>
      </w:pPr>
    </w:p>
    <w:p w:rsidR="009F4447" w:rsidRDefault="006430F9" w:rsidP="0011233E">
      <w:pPr>
        <w:jc w:val="both"/>
        <w:rPr>
          <w:rFonts w:ascii="Times New Roman" w:hAnsi="Times New Roman"/>
          <w:sz w:val="24"/>
          <w:szCs w:val="24"/>
        </w:rPr>
      </w:pPr>
      <w:r>
        <w:rPr>
          <w:rFonts w:ascii="Times New Roman" w:hAnsi="Times New Roman"/>
          <w:sz w:val="24"/>
          <w:szCs w:val="24"/>
        </w:rPr>
        <w:t>Przewodnicząca Rady Gminy Anna Kosiak stwierdziła, że jest to duży koszt. Zapytała także ile w Orchowie jest takich zestawów hydraulicznych.</w:t>
      </w:r>
    </w:p>
    <w:p w:rsidR="006430F9" w:rsidRDefault="006430F9" w:rsidP="0011233E">
      <w:pPr>
        <w:jc w:val="both"/>
        <w:rPr>
          <w:rFonts w:ascii="Times New Roman" w:hAnsi="Times New Roman"/>
          <w:sz w:val="24"/>
          <w:szCs w:val="24"/>
        </w:rPr>
      </w:pPr>
      <w:r>
        <w:rPr>
          <w:rFonts w:ascii="Times New Roman" w:hAnsi="Times New Roman"/>
          <w:sz w:val="24"/>
          <w:szCs w:val="24"/>
        </w:rPr>
        <w:lastRenderedPageBreak/>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odpowiedział, że są dwa zestawy.</w:t>
      </w:r>
    </w:p>
    <w:p w:rsidR="006430F9" w:rsidRDefault="006430F9" w:rsidP="0011233E">
      <w:pPr>
        <w:jc w:val="both"/>
        <w:rPr>
          <w:rFonts w:ascii="Times New Roman" w:hAnsi="Times New Roman"/>
          <w:sz w:val="24"/>
          <w:szCs w:val="24"/>
        </w:rPr>
      </w:pPr>
    </w:p>
    <w:p w:rsidR="006430F9" w:rsidRDefault="006430F9" w:rsidP="0011233E">
      <w:pPr>
        <w:jc w:val="both"/>
        <w:rPr>
          <w:rFonts w:ascii="Times New Roman" w:hAnsi="Times New Roman"/>
          <w:sz w:val="24"/>
          <w:szCs w:val="24"/>
        </w:rPr>
      </w:pPr>
      <w:r>
        <w:rPr>
          <w:rFonts w:ascii="Times New Roman" w:hAnsi="Times New Roman"/>
          <w:sz w:val="24"/>
          <w:szCs w:val="24"/>
        </w:rPr>
        <w:t xml:space="preserve">Prezes Zarządu OSP Orchowo Tomasz Rybarczyk powiedział, że drugi praktycznie trzeba będzie zutylizować. </w:t>
      </w:r>
    </w:p>
    <w:p w:rsidR="006430F9" w:rsidRDefault="006430F9" w:rsidP="0011233E">
      <w:pPr>
        <w:jc w:val="both"/>
        <w:rPr>
          <w:rFonts w:ascii="Times New Roman" w:hAnsi="Times New Roman"/>
          <w:sz w:val="24"/>
          <w:szCs w:val="24"/>
        </w:rPr>
      </w:pPr>
    </w:p>
    <w:p w:rsidR="006430F9" w:rsidRDefault="006430F9"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w:t>
      </w:r>
      <w:r w:rsidR="00D32FF5">
        <w:rPr>
          <w:rFonts w:ascii="Times New Roman" w:hAnsi="Times New Roman"/>
          <w:sz w:val="24"/>
          <w:szCs w:val="24"/>
        </w:rPr>
        <w:t xml:space="preserve">nie ma sensu tego trzymać i lepiej zaoszczędzić na serwisach, </w:t>
      </w:r>
      <w:proofErr w:type="spellStart"/>
      <w:r w:rsidR="00D32FF5">
        <w:rPr>
          <w:rFonts w:ascii="Times New Roman" w:hAnsi="Times New Roman"/>
          <w:sz w:val="24"/>
          <w:szCs w:val="24"/>
        </w:rPr>
        <w:t>wyzłomować</w:t>
      </w:r>
      <w:proofErr w:type="spellEnd"/>
      <w:r w:rsidR="00D32FF5">
        <w:rPr>
          <w:rFonts w:ascii="Times New Roman" w:hAnsi="Times New Roman"/>
          <w:sz w:val="24"/>
          <w:szCs w:val="24"/>
        </w:rPr>
        <w:t xml:space="preserve"> to i poczekać za czymś nowszym.</w:t>
      </w:r>
    </w:p>
    <w:p w:rsidR="00D32FF5" w:rsidRDefault="00D32FF5" w:rsidP="0011233E">
      <w:pPr>
        <w:jc w:val="both"/>
        <w:rPr>
          <w:rFonts w:ascii="Times New Roman" w:hAnsi="Times New Roman"/>
          <w:sz w:val="24"/>
          <w:szCs w:val="24"/>
        </w:rPr>
      </w:pPr>
    </w:p>
    <w:p w:rsidR="00D32FF5" w:rsidRDefault="00D32FF5" w:rsidP="0011233E">
      <w:pPr>
        <w:jc w:val="both"/>
        <w:rPr>
          <w:rFonts w:ascii="Times New Roman" w:hAnsi="Times New Roman"/>
          <w:sz w:val="24"/>
          <w:szCs w:val="24"/>
        </w:rPr>
      </w:pPr>
      <w:r>
        <w:rPr>
          <w:rFonts w:ascii="Times New Roman" w:hAnsi="Times New Roman"/>
          <w:sz w:val="24"/>
          <w:szCs w:val="24"/>
        </w:rPr>
        <w:t>Przewodnicząca Rady Gminy Anna Kosiak powiedziała, że jak zostaną postawieni przed faktem dokonanym to po prostu trzeba będzie ten sprzęt zakupić i nie będzie wyjścia.</w:t>
      </w:r>
    </w:p>
    <w:p w:rsidR="00D32FF5" w:rsidRDefault="00D32FF5" w:rsidP="0011233E">
      <w:pPr>
        <w:jc w:val="both"/>
        <w:rPr>
          <w:rFonts w:ascii="Times New Roman" w:hAnsi="Times New Roman"/>
          <w:sz w:val="24"/>
          <w:szCs w:val="24"/>
        </w:rPr>
      </w:pPr>
    </w:p>
    <w:p w:rsidR="00D32FF5" w:rsidRDefault="00D32FF5"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aktualnie wykonanie tego sprzętu jest o wiele lepsze jest on lżejszy i mobilny co wiąże się także z oszczędnościami.</w:t>
      </w:r>
    </w:p>
    <w:p w:rsidR="00D32FF5" w:rsidRDefault="00D32FF5" w:rsidP="0011233E">
      <w:pPr>
        <w:jc w:val="both"/>
        <w:rPr>
          <w:rFonts w:ascii="Times New Roman" w:hAnsi="Times New Roman"/>
          <w:sz w:val="24"/>
          <w:szCs w:val="24"/>
        </w:rPr>
      </w:pPr>
    </w:p>
    <w:p w:rsidR="00D32FF5" w:rsidRDefault="00D32FF5" w:rsidP="0011233E">
      <w:pPr>
        <w:jc w:val="both"/>
        <w:rPr>
          <w:rFonts w:ascii="Times New Roman" w:hAnsi="Times New Roman"/>
          <w:sz w:val="24"/>
          <w:szCs w:val="24"/>
        </w:rPr>
      </w:pPr>
      <w:r>
        <w:rPr>
          <w:rFonts w:ascii="Times New Roman" w:hAnsi="Times New Roman"/>
          <w:sz w:val="24"/>
          <w:szCs w:val="24"/>
        </w:rPr>
        <w:t>Przewodnicząca Rady Gminy Anna Kosiak zapytała ile lat liczy sprzęt użytkowany w Bielsku.</w:t>
      </w:r>
    </w:p>
    <w:p w:rsidR="00D32FF5" w:rsidRDefault="00D32FF5" w:rsidP="0011233E">
      <w:pPr>
        <w:jc w:val="both"/>
        <w:rPr>
          <w:rFonts w:ascii="Times New Roman" w:hAnsi="Times New Roman"/>
          <w:sz w:val="24"/>
          <w:szCs w:val="24"/>
        </w:rPr>
      </w:pPr>
    </w:p>
    <w:p w:rsidR="00D32FF5" w:rsidRDefault="00D32FF5" w:rsidP="0011233E">
      <w:pPr>
        <w:jc w:val="both"/>
        <w:rPr>
          <w:rFonts w:ascii="Times New Roman" w:hAnsi="Times New Roman"/>
          <w:sz w:val="24"/>
          <w:szCs w:val="24"/>
        </w:rPr>
      </w:pPr>
      <w:r>
        <w:rPr>
          <w:rFonts w:ascii="Times New Roman" w:hAnsi="Times New Roman"/>
          <w:sz w:val="24"/>
          <w:szCs w:val="24"/>
        </w:rPr>
        <w:t>Prezes Zarządu Gminnego OSP i OSP w Bielsku Tomasz Tomczak odpowiedział, że jest to sprzęt z Holandii który ma ponad 20 lat.</w:t>
      </w:r>
    </w:p>
    <w:p w:rsidR="00D32FF5" w:rsidRDefault="00D32FF5" w:rsidP="0011233E">
      <w:pPr>
        <w:jc w:val="both"/>
        <w:rPr>
          <w:rFonts w:ascii="Times New Roman" w:hAnsi="Times New Roman"/>
          <w:sz w:val="24"/>
          <w:szCs w:val="24"/>
        </w:rPr>
      </w:pPr>
    </w:p>
    <w:p w:rsidR="00D32FF5" w:rsidRDefault="00D32FF5" w:rsidP="0011233E">
      <w:pPr>
        <w:jc w:val="both"/>
        <w:rPr>
          <w:rFonts w:ascii="Times New Roman" w:hAnsi="Times New Roman"/>
          <w:sz w:val="24"/>
          <w:szCs w:val="24"/>
        </w:rPr>
      </w:pPr>
      <w:r>
        <w:rPr>
          <w:rFonts w:ascii="Times New Roman" w:hAnsi="Times New Roman"/>
          <w:sz w:val="24"/>
          <w:szCs w:val="24"/>
        </w:rPr>
        <w:t>Przewodnicząca Rady Gminy Anna Kosiak zapytała czy także co jakiś czas wymaga on atestu.</w:t>
      </w:r>
    </w:p>
    <w:p w:rsidR="00D32FF5" w:rsidRDefault="00D32FF5" w:rsidP="0011233E">
      <w:pPr>
        <w:jc w:val="both"/>
        <w:rPr>
          <w:rFonts w:ascii="Times New Roman" w:hAnsi="Times New Roman"/>
          <w:sz w:val="24"/>
          <w:szCs w:val="24"/>
        </w:rPr>
      </w:pPr>
    </w:p>
    <w:p w:rsidR="00D32FF5" w:rsidRDefault="00D32FF5"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musi być przegląd podczas którego stwierdza się co wymaga wymiany. Dodał, że węże to jest podstawa.</w:t>
      </w:r>
    </w:p>
    <w:p w:rsidR="00D32FF5" w:rsidRDefault="00D32FF5" w:rsidP="0011233E">
      <w:pPr>
        <w:jc w:val="both"/>
        <w:rPr>
          <w:rFonts w:ascii="Times New Roman" w:hAnsi="Times New Roman"/>
          <w:sz w:val="24"/>
          <w:szCs w:val="24"/>
        </w:rPr>
      </w:pPr>
    </w:p>
    <w:p w:rsidR="00D32FF5" w:rsidRDefault="00D32FF5" w:rsidP="0011233E">
      <w:pPr>
        <w:jc w:val="both"/>
        <w:rPr>
          <w:rFonts w:ascii="Times New Roman" w:hAnsi="Times New Roman"/>
          <w:sz w:val="24"/>
          <w:szCs w:val="24"/>
        </w:rPr>
      </w:pPr>
      <w:r>
        <w:rPr>
          <w:rFonts w:ascii="Times New Roman" w:hAnsi="Times New Roman"/>
          <w:sz w:val="24"/>
          <w:szCs w:val="24"/>
        </w:rPr>
        <w:t>Prezes Zarządu Gminnego OSP i OSP w Bielsku Tomasz Tomczak stwierdził, że byłoby dobrze gdyby udało się skorzystać z programu na zakup samochodu z doposażeniem, choć takie zdarzają się rzadko.</w:t>
      </w:r>
    </w:p>
    <w:p w:rsidR="00D32FF5" w:rsidRDefault="00D32FF5" w:rsidP="0011233E">
      <w:pPr>
        <w:jc w:val="both"/>
        <w:rPr>
          <w:rFonts w:ascii="Times New Roman" w:hAnsi="Times New Roman"/>
          <w:sz w:val="24"/>
          <w:szCs w:val="24"/>
        </w:rPr>
      </w:pPr>
    </w:p>
    <w:p w:rsidR="00D32FF5" w:rsidRPr="00321A1A" w:rsidRDefault="00D32FF5" w:rsidP="0011233E">
      <w:pPr>
        <w:jc w:val="both"/>
        <w:rPr>
          <w:rFonts w:ascii="Times New Roman" w:hAnsi="Times New Roman"/>
          <w:b/>
          <w:sz w:val="24"/>
          <w:szCs w:val="24"/>
        </w:rPr>
      </w:pPr>
      <w:r>
        <w:rPr>
          <w:rFonts w:ascii="Times New Roman" w:hAnsi="Times New Roman"/>
          <w:sz w:val="24"/>
          <w:szCs w:val="24"/>
        </w:rPr>
        <w:t>Następnie głos zabrał Prezes OSP Słowikowo Waldemar Gruszczyński który przedstawił sprawozdanie z działalności jednostki.</w:t>
      </w:r>
      <w:r w:rsidR="00321A1A">
        <w:rPr>
          <w:rFonts w:ascii="Times New Roman" w:hAnsi="Times New Roman"/>
          <w:b/>
          <w:sz w:val="24"/>
          <w:szCs w:val="24"/>
        </w:rPr>
        <w:t xml:space="preserve"> (załącznik nr 7 do protokołu)</w:t>
      </w:r>
    </w:p>
    <w:p w:rsidR="00D32FF5" w:rsidRDefault="00D32FF5" w:rsidP="0011233E">
      <w:pPr>
        <w:jc w:val="both"/>
        <w:rPr>
          <w:rFonts w:ascii="Times New Roman" w:hAnsi="Times New Roman"/>
          <w:sz w:val="24"/>
          <w:szCs w:val="24"/>
        </w:rPr>
      </w:pPr>
    </w:p>
    <w:p w:rsidR="00D32FF5" w:rsidRDefault="00D32FF5" w:rsidP="0011233E">
      <w:pPr>
        <w:jc w:val="both"/>
        <w:rPr>
          <w:rFonts w:ascii="Times New Roman" w:hAnsi="Times New Roman"/>
          <w:sz w:val="24"/>
          <w:szCs w:val="24"/>
        </w:rPr>
      </w:pPr>
      <w:r>
        <w:rPr>
          <w:rFonts w:ascii="Times New Roman" w:hAnsi="Times New Roman"/>
          <w:sz w:val="24"/>
          <w:szCs w:val="24"/>
        </w:rPr>
        <w:t>W międzyczasie Przewodnicząca Rady Gminy Anna Kosiak podziękowała wszystkim trzem jednostkom za udział w WOŚP, których druhowie spisali się na medal ze swoimi pomysłami.</w:t>
      </w:r>
    </w:p>
    <w:p w:rsidR="00D32FF5" w:rsidRDefault="00D32FF5" w:rsidP="0011233E">
      <w:pPr>
        <w:jc w:val="both"/>
        <w:rPr>
          <w:rFonts w:ascii="Times New Roman" w:hAnsi="Times New Roman"/>
          <w:sz w:val="24"/>
          <w:szCs w:val="24"/>
        </w:rPr>
      </w:pPr>
    </w:p>
    <w:p w:rsidR="00EB655B" w:rsidRDefault="00D32FF5" w:rsidP="0011233E">
      <w:pPr>
        <w:jc w:val="both"/>
        <w:rPr>
          <w:rFonts w:ascii="Times New Roman" w:hAnsi="Times New Roman"/>
          <w:sz w:val="24"/>
          <w:szCs w:val="24"/>
        </w:rPr>
      </w:pPr>
      <w:r>
        <w:rPr>
          <w:rFonts w:ascii="Times New Roman" w:hAnsi="Times New Roman"/>
          <w:sz w:val="24"/>
          <w:szCs w:val="24"/>
        </w:rPr>
        <w:t>Prezes Zarządu Gminnego OSP i OSP w Bielsku Tomasz Tomczak stwierdził, że szczytne cele są dla wszystkich zasadne, podziękował po czym opuścił obrady posiedzenia komisji.</w:t>
      </w:r>
    </w:p>
    <w:p w:rsidR="00EB655B" w:rsidRDefault="00EB655B" w:rsidP="0011233E">
      <w:pPr>
        <w:jc w:val="both"/>
        <w:rPr>
          <w:rFonts w:ascii="Times New Roman" w:hAnsi="Times New Roman"/>
          <w:sz w:val="24"/>
          <w:szCs w:val="24"/>
        </w:rPr>
      </w:pPr>
    </w:p>
    <w:p w:rsidR="00D32FF5" w:rsidRDefault="00EB655B" w:rsidP="0011233E">
      <w:pPr>
        <w:jc w:val="both"/>
        <w:rPr>
          <w:rFonts w:ascii="Times New Roman" w:hAnsi="Times New Roman"/>
          <w:sz w:val="24"/>
          <w:szCs w:val="24"/>
        </w:rPr>
      </w:pPr>
      <w:r>
        <w:rPr>
          <w:rFonts w:ascii="Times New Roman" w:hAnsi="Times New Roman"/>
          <w:sz w:val="24"/>
          <w:szCs w:val="24"/>
        </w:rPr>
        <w:t>Kontynuując wypowiedź powiedział, że w akcjach jednostka brała udział 3 razy ponieważ jak przyznał z</w:t>
      </w:r>
      <w:r w:rsidR="00FC28ED">
        <w:rPr>
          <w:rFonts w:ascii="Times New Roman" w:hAnsi="Times New Roman"/>
          <w:sz w:val="24"/>
          <w:szCs w:val="24"/>
        </w:rPr>
        <w:t xml:space="preserve"> trudem nie są wzywani do zdarzeń bo nie są w krajowym systemie i się ich nie wzywa a to usypia czujność i nie jest to dobre. Powiedział, że pozyskanie środków z zewnątrz wiąże się z wyjazdami a jeśli ich nie ma to nie mogą tych środków zdobyć. Ponadto piszą wnioski o dofinansowanie do różnych firm które wspierają straże ale są one odmowne bo nie mają wyjazdów. W związku z powyższym ponownie zwrócił się z wnioskiem o włączenie do Krajowego Systemu Gaśniczo – Ratowniczego, co już kiedyś uczynił. Powiedział, że w ubiegłym roku nie otrzymali informacji o wykazie szkoleń a gdy się już o tym dowiedzieli to kurs już trwał a mają do przeszkolenia sporo młodych druhów, jednak nie udało się w ubiegłym roku żadnego przeszkolić. Ponadto pokończyły się uprawnienia ratownicze i osoby nie mogą brać udziału w akcjach i udzielaniu jakiejkolwiek pomocy. Zaznaczył, że pozyskują dość duże dochody z tytułu 1% podatku w wysokości ok 3 200 zł  ponieważ mają dobrych sponsorów i znajomości.</w:t>
      </w:r>
      <w:r w:rsidR="00321A1A">
        <w:rPr>
          <w:rFonts w:ascii="Times New Roman" w:hAnsi="Times New Roman"/>
          <w:sz w:val="24"/>
          <w:szCs w:val="24"/>
        </w:rPr>
        <w:t xml:space="preserve"> Poinformował także że wewnątrz remizy jest zrobione wszystko brakuje tylko </w:t>
      </w:r>
      <w:r w:rsidR="00321A1A">
        <w:rPr>
          <w:rFonts w:ascii="Times New Roman" w:hAnsi="Times New Roman"/>
          <w:sz w:val="24"/>
          <w:szCs w:val="24"/>
        </w:rPr>
        <w:lastRenderedPageBreak/>
        <w:t>szafy do przechowywania mundurów (</w:t>
      </w:r>
      <w:proofErr w:type="spellStart"/>
      <w:r w:rsidR="00321A1A">
        <w:rPr>
          <w:rFonts w:ascii="Times New Roman" w:hAnsi="Times New Roman"/>
          <w:sz w:val="24"/>
          <w:szCs w:val="24"/>
        </w:rPr>
        <w:t>nomexów</w:t>
      </w:r>
      <w:proofErr w:type="spellEnd"/>
      <w:r w:rsidR="00321A1A">
        <w:rPr>
          <w:rFonts w:ascii="Times New Roman" w:hAnsi="Times New Roman"/>
          <w:sz w:val="24"/>
          <w:szCs w:val="24"/>
        </w:rPr>
        <w:t xml:space="preserve">). Ponadto wylany został fundament pod bramę główną a sponsor się ofiarował że ta bramę wykona. Nadmienił również że w roku bieżącym jednostka obchodzi 90 – lecie powstania dlatego współpracują z paniami z KGW, co będzie wiązało się z dużymi kosztami dlatego tez złożył wniosek do Wójta o wsparcie finansowe w tym zakresie, jednak na razie nie otrzymał odpowiedzi. Ponadto złożył wniosek o kwotę 15 000 zł na wykonanie elewacji zewnętrznej budynku remizy, która jest ocieplona i także nie uzyskał odpowiedzi czy będzie to zrealizowane. Dodał, że nie planowani dużej uroczystości ale jak się okazało będzie obecny u nich Prymas Polski a więc trzeba się pokazać. Powiedział także że odbędzie się ona 4 lipca a rozpocznie się mszą św. w kościele w Kamieńcu po czym nastąpi przejazd do Słowikowa i dalsze uroczystości. Odniósł się także do kwestii samochodu </w:t>
      </w:r>
      <w:r w:rsidR="00FA074C">
        <w:rPr>
          <w:rFonts w:ascii="Times New Roman" w:hAnsi="Times New Roman"/>
          <w:sz w:val="24"/>
          <w:szCs w:val="24"/>
        </w:rPr>
        <w:t>powiedział, że mówią już o nim od 18 lat i przez to że nie są w krajowym systemie nie mają siły przebicia dlatego w tej sprawie mogą liczyć tylko na gminę na radnych i na propozycje. Przypomniał, że samochód został przez nich zakupiony za kwotę ok 16 000 zł i jest on cały czas w gotowości ale chcieliby chociaż raz dostać samochód bo będąc w tym powiecie jeszcze takiego nie otrzymali.</w:t>
      </w:r>
    </w:p>
    <w:p w:rsidR="00676636" w:rsidRDefault="00676636" w:rsidP="0011233E">
      <w:pPr>
        <w:jc w:val="both"/>
        <w:rPr>
          <w:rFonts w:ascii="Times New Roman" w:hAnsi="Times New Roman"/>
          <w:sz w:val="24"/>
          <w:szCs w:val="24"/>
        </w:rPr>
      </w:pPr>
    </w:p>
    <w:p w:rsidR="00676636" w:rsidRDefault="00676636" w:rsidP="0011233E">
      <w:pPr>
        <w:jc w:val="both"/>
        <w:rPr>
          <w:rFonts w:ascii="Times New Roman" w:hAnsi="Times New Roman"/>
          <w:sz w:val="24"/>
          <w:szCs w:val="24"/>
        </w:rPr>
      </w:pPr>
      <w:r>
        <w:rPr>
          <w:rFonts w:ascii="Times New Roman" w:hAnsi="Times New Roman"/>
          <w:sz w:val="24"/>
          <w:szCs w:val="24"/>
        </w:rPr>
        <w:t>Przewodnicząca Rady Gminy Anna Kosiak powiedziała, że należy rozumieć że aby jednostki były traktowane na równi m.in. w zakresie pozyskiwania środków zewnętrznych przynależność do Krajowego Systemu Ratowniczo – Gaśniczego daje dużo, gdyż z tego co mówią przedmówcy, co potwierdził Prezes Zarządu OSP Słowikowo Waldemar Gruszczyński.</w:t>
      </w:r>
      <w:r w:rsidR="0064659E">
        <w:rPr>
          <w:rFonts w:ascii="Times New Roman" w:hAnsi="Times New Roman"/>
          <w:sz w:val="24"/>
          <w:szCs w:val="24"/>
        </w:rPr>
        <w:t xml:space="preserve"> </w:t>
      </w:r>
    </w:p>
    <w:p w:rsidR="0064659E" w:rsidRDefault="0064659E" w:rsidP="0011233E">
      <w:pPr>
        <w:jc w:val="both"/>
        <w:rPr>
          <w:rFonts w:ascii="Times New Roman" w:hAnsi="Times New Roman"/>
          <w:sz w:val="24"/>
          <w:szCs w:val="24"/>
        </w:rPr>
      </w:pPr>
    </w:p>
    <w:p w:rsidR="0064659E" w:rsidRDefault="0064659E"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to zależy.</w:t>
      </w:r>
    </w:p>
    <w:p w:rsidR="0064659E" w:rsidRDefault="0064659E" w:rsidP="0011233E">
      <w:pPr>
        <w:jc w:val="both"/>
        <w:rPr>
          <w:rFonts w:ascii="Times New Roman" w:hAnsi="Times New Roman"/>
          <w:sz w:val="24"/>
          <w:szCs w:val="24"/>
        </w:rPr>
      </w:pPr>
    </w:p>
    <w:p w:rsidR="0064659E" w:rsidRDefault="0064659E" w:rsidP="0011233E">
      <w:pPr>
        <w:jc w:val="both"/>
        <w:rPr>
          <w:rFonts w:ascii="Times New Roman" w:hAnsi="Times New Roman"/>
          <w:sz w:val="24"/>
          <w:szCs w:val="24"/>
        </w:rPr>
      </w:pPr>
      <w:r>
        <w:rPr>
          <w:rFonts w:ascii="Times New Roman" w:hAnsi="Times New Roman"/>
          <w:sz w:val="24"/>
          <w:szCs w:val="24"/>
        </w:rPr>
        <w:t>Przewodnicząca Rady Gminy Anna Kosiak poprosiła o wyjaśnienie jakie są to warunki dla samorządu i jakie obostrzenia związane z KSRG.</w:t>
      </w:r>
    </w:p>
    <w:p w:rsidR="0064659E" w:rsidRDefault="0064659E" w:rsidP="0011233E">
      <w:pPr>
        <w:jc w:val="both"/>
        <w:rPr>
          <w:rFonts w:ascii="Times New Roman" w:hAnsi="Times New Roman"/>
          <w:sz w:val="24"/>
          <w:szCs w:val="24"/>
        </w:rPr>
      </w:pPr>
    </w:p>
    <w:p w:rsidR="0064659E" w:rsidRDefault="0064659E"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przynależność do KSRG ma dwie strony medalu ponieważ trzeba poddać jednostkę pewnej standaryzacji czyli wyposażyć w odpowiedni sprzęt, a co za tym idzie wiąże się to z dodatkowymi przeglądami tego sprzętu a więc kosztami dla budżetu gminy.</w:t>
      </w:r>
      <w:r w:rsidR="001852A4">
        <w:rPr>
          <w:rFonts w:ascii="Times New Roman" w:hAnsi="Times New Roman"/>
          <w:sz w:val="24"/>
          <w:szCs w:val="24"/>
        </w:rPr>
        <w:t xml:space="preserve"> Wyjaśnił, że dotacja dla jednostki będącej w KSRG wyniosła ok 7 000 zł rocznie i jest to spadek gdyż wcześniej była to kwota 15 000 zł podczas gdy OSP Słowikowo miało  w ubiegłym roku 12 000 zł dotacji.</w:t>
      </w:r>
    </w:p>
    <w:p w:rsidR="001852A4" w:rsidRDefault="001852A4" w:rsidP="0011233E">
      <w:pPr>
        <w:jc w:val="both"/>
        <w:rPr>
          <w:rFonts w:ascii="Times New Roman" w:hAnsi="Times New Roman"/>
          <w:sz w:val="24"/>
          <w:szCs w:val="24"/>
        </w:rPr>
      </w:pPr>
    </w:p>
    <w:p w:rsidR="001852A4" w:rsidRDefault="001852A4" w:rsidP="0011233E">
      <w:pPr>
        <w:jc w:val="both"/>
        <w:rPr>
          <w:rFonts w:ascii="Times New Roman" w:hAnsi="Times New Roman"/>
          <w:sz w:val="24"/>
          <w:szCs w:val="24"/>
        </w:rPr>
      </w:pPr>
      <w:r>
        <w:rPr>
          <w:rFonts w:ascii="Times New Roman" w:hAnsi="Times New Roman"/>
          <w:sz w:val="24"/>
          <w:szCs w:val="24"/>
        </w:rPr>
        <w:t>Prezes Zarządu OSP Słowikowo Waldemar Gruszczyński wyjaśnił, że akurat tak się złożyło ponieważ był obecny przy podziale środków bo w przeciwnym razie mieliby chyba 600 zł.</w:t>
      </w:r>
    </w:p>
    <w:p w:rsidR="001852A4" w:rsidRDefault="001852A4" w:rsidP="0011233E">
      <w:pPr>
        <w:jc w:val="both"/>
        <w:rPr>
          <w:rFonts w:ascii="Times New Roman" w:hAnsi="Times New Roman"/>
          <w:sz w:val="24"/>
          <w:szCs w:val="24"/>
        </w:rPr>
      </w:pPr>
    </w:p>
    <w:p w:rsidR="001852A4" w:rsidRDefault="001852A4"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środki przyznawane są na wszystkie jednostki ale niektóre mają tylko statut i sztandar i bezcelowe jest przekazywanie jej środków bo co ona sobie kupi i lepiej dać tam gdzie jest sprzęt i jednostka gotowa do wyjazdu. Ponadto można pozyskać środki w ramach własnych starań jako przykład podał kwotę 5000 zł którą w ubiegłym roku przeznaczono na zakupu dla jednej i drugiej jednostki a w sumie ze środków zewnętrznych 2 jednostki otrzymały ok 15 000 zł każda do tego dotacja z budżetu gminy w kwocie ok 5 000 zł na każda jednostkę i 10000 zł dla OSP Słowikowo.</w:t>
      </w:r>
    </w:p>
    <w:p w:rsidR="001852A4" w:rsidRDefault="001852A4" w:rsidP="0011233E">
      <w:pPr>
        <w:jc w:val="both"/>
        <w:rPr>
          <w:rFonts w:ascii="Times New Roman" w:hAnsi="Times New Roman"/>
          <w:sz w:val="24"/>
          <w:szCs w:val="24"/>
        </w:rPr>
      </w:pPr>
    </w:p>
    <w:p w:rsidR="001852A4" w:rsidRDefault="001852A4" w:rsidP="0011233E">
      <w:pPr>
        <w:jc w:val="both"/>
        <w:rPr>
          <w:rFonts w:ascii="Times New Roman" w:hAnsi="Times New Roman"/>
          <w:sz w:val="24"/>
          <w:szCs w:val="24"/>
        </w:rPr>
      </w:pPr>
      <w:r>
        <w:rPr>
          <w:rFonts w:ascii="Times New Roman" w:hAnsi="Times New Roman"/>
          <w:sz w:val="24"/>
          <w:szCs w:val="24"/>
        </w:rPr>
        <w:t>Prezes OSP Słowikowo Waldemar Gruszczyński wyjaśnił, że jednostka otrzymała kwotę 7 000 zł</w:t>
      </w:r>
      <w:r w:rsidR="00976A51">
        <w:rPr>
          <w:rFonts w:ascii="Times New Roman" w:hAnsi="Times New Roman"/>
          <w:sz w:val="24"/>
          <w:szCs w:val="24"/>
        </w:rPr>
        <w:t>, przy czym 10 000 zł otrzymali ale musieli zapłacić za części do remontu samochodu z własnych środków.</w:t>
      </w:r>
    </w:p>
    <w:p w:rsidR="00952942" w:rsidRDefault="00976A51"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stwierdził, że jakieś dotacje są zawsze plus środki o które jednostka się postara we własnym zakresie. Powtórzył że aby jednostka została włączona do KSRG musi się poddać standaryzacji i liczyć się z kontrolą w niespodziewanym </w:t>
      </w:r>
      <w:r>
        <w:rPr>
          <w:rFonts w:ascii="Times New Roman" w:hAnsi="Times New Roman"/>
          <w:sz w:val="24"/>
          <w:szCs w:val="24"/>
        </w:rPr>
        <w:lastRenderedPageBreak/>
        <w:t>momencie. Dodał, że liczy się także liczba wyjazdów która jak wspomniał przedmówca decyduje przede wszystkim o dofinansowaniu. Stwierdził, że szczęściem było to że OSP Orchowo otrzymało samochód z ostatniego miejsca na liście ponieważ liczba wyjazdów w ramach KSRG zaczyna się od 100 a oni mieli ich 49 a były zebrane środki z wszystkich inwestycji i wydawane żeby nie zwracać dotacji.</w:t>
      </w:r>
      <w:r w:rsidR="00DE0C6B">
        <w:rPr>
          <w:rFonts w:ascii="Times New Roman" w:hAnsi="Times New Roman"/>
          <w:sz w:val="24"/>
          <w:szCs w:val="24"/>
        </w:rPr>
        <w:t xml:space="preserve"> Powiedział także że w tym roku po raz pierwszy się zdarzyło że otrzymali pismo z informacją o wkładzie własnym 200 000 zł bo przeważnie było to dofinansowanie 50/50, dlatego tez ruszyła lawina wniosków których jest 70 a samochodów do podziału 15-20 a więc wszyscy i tak ich nie otrzymają.</w:t>
      </w:r>
    </w:p>
    <w:p w:rsidR="00952942" w:rsidRDefault="00952942" w:rsidP="0011233E">
      <w:pPr>
        <w:jc w:val="both"/>
        <w:rPr>
          <w:rFonts w:ascii="Times New Roman" w:hAnsi="Times New Roman"/>
          <w:sz w:val="24"/>
          <w:szCs w:val="24"/>
        </w:rPr>
      </w:pPr>
    </w:p>
    <w:p w:rsidR="00952942" w:rsidRDefault="00952942" w:rsidP="0011233E">
      <w:pPr>
        <w:jc w:val="both"/>
        <w:rPr>
          <w:rFonts w:ascii="Times New Roman" w:hAnsi="Times New Roman"/>
          <w:sz w:val="24"/>
          <w:szCs w:val="24"/>
        </w:rPr>
      </w:pPr>
      <w:r>
        <w:rPr>
          <w:rFonts w:ascii="Times New Roman" w:hAnsi="Times New Roman"/>
          <w:sz w:val="24"/>
          <w:szCs w:val="24"/>
        </w:rPr>
        <w:t>Przewodnicząca Rady Gminy Anna Kosiak odnosząc się do kwestii ilości wyjazdów które brane są pod uwagę przy przyznaniu dofinansowania których OSP Bielsko miało 23 zapytała czy nie przekłada się to na szansę.</w:t>
      </w:r>
    </w:p>
    <w:p w:rsidR="00952942" w:rsidRDefault="00952942" w:rsidP="0011233E">
      <w:pPr>
        <w:jc w:val="both"/>
        <w:rPr>
          <w:rFonts w:ascii="Times New Roman" w:hAnsi="Times New Roman"/>
          <w:sz w:val="24"/>
          <w:szCs w:val="24"/>
        </w:rPr>
      </w:pPr>
    </w:p>
    <w:p w:rsidR="00952942" w:rsidRDefault="00952942"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potwierdził powyższy fakt dodając że im mniej wyjazdów tym dalsza pozycja na liście. </w:t>
      </w:r>
    </w:p>
    <w:p w:rsidR="00952942" w:rsidRDefault="00952942" w:rsidP="0011233E">
      <w:pPr>
        <w:jc w:val="both"/>
        <w:rPr>
          <w:rFonts w:ascii="Times New Roman" w:hAnsi="Times New Roman"/>
          <w:sz w:val="24"/>
          <w:szCs w:val="24"/>
        </w:rPr>
      </w:pPr>
    </w:p>
    <w:p w:rsidR="00952942" w:rsidRDefault="00952942" w:rsidP="0011233E">
      <w:pPr>
        <w:jc w:val="both"/>
        <w:rPr>
          <w:rFonts w:ascii="Times New Roman" w:hAnsi="Times New Roman"/>
          <w:sz w:val="24"/>
          <w:szCs w:val="24"/>
        </w:rPr>
      </w:pPr>
      <w:r>
        <w:rPr>
          <w:rFonts w:ascii="Times New Roman" w:hAnsi="Times New Roman"/>
          <w:sz w:val="24"/>
          <w:szCs w:val="24"/>
        </w:rPr>
        <w:t>Przewodnicząca Rady Gminy Anna Kosiak stwierdziła, że OSP Słowikowo przy 3 wyjazdach to z góry odpada.</w:t>
      </w:r>
    </w:p>
    <w:p w:rsidR="00952942" w:rsidRDefault="00952942" w:rsidP="0011233E">
      <w:pPr>
        <w:jc w:val="both"/>
        <w:rPr>
          <w:rFonts w:ascii="Times New Roman" w:hAnsi="Times New Roman"/>
          <w:sz w:val="24"/>
          <w:szCs w:val="24"/>
        </w:rPr>
      </w:pPr>
    </w:p>
    <w:p w:rsidR="00952942" w:rsidRDefault="00952942"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nikt nie bierze pod uwagę takiej jednostki bo po co przekazywać nowy samochód dla 3 wyjazdów.</w:t>
      </w:r>
    </w:p>
    <w:p w:rsidR="00952942" w:rsidRDefault="00952942" w:rsidP="0011233E">
      <w:pPr>
        <w:jc w:val="both"/>
        <w:rPr>
          <w:rFonts w:ascii="Times New Roman" w:hAnsi="Times New Roman"/>
          <w:sz w:val="24"/>
          <w:szCs w:val="24"/>
        </w:rPr>
      </w:pPr>
    </w:p>
    <w:p w:rsidR="00952942" w:rsidRDefault="00952942" w:rsidP="0011233E">
      <w:pPr>
        <w:jc w:val="both"/>
        <w:rPr>
          <w:rFonts w:ascii="Times New Roman" w:hAnsi="Times New Roman"/>
          <w:sz w:val="24"/>
          <w:szCs w:val="24"/>
        </w:rPr>
      </w:pPr>
      <w:r>
        <w:rPr>
          <w:rFonts w:ascii="Times New Roman" w:hAnsi="Times New Roman"/>
          <w:sz w:val="24"/>
          <w:szCs w:val="24"/>
        </w:rPr>
        <w:t>Przewodnicząca Rady Gminy Anna Kosiak potwierdziła powyższy fakt dodając że jest to już na początek bariera. Zapytała następnie jak pracować nad tym że OSP Słowikowo było powiadamiane o akcjach.</w:t>
      </w:r>
    </w:p>
    <w:p w:rsidR="00952942" w:rsidRDefault="00952942" w:rsidP="0011233E">
      <w:pPr>
        <w:jc w:val="both"/>
        <w:rPr>
          <w:rFonts w:ascii="Times New Roman" w:hAnsi="Times New Roman"/>
          <w:sz w:val="24"/>
          <w:szCs w:val="24"/>
        </w:rPr>
      </w:pPr>
    </w:p>
    <w:p w:rsidR="00952942" w:rsidRDefault="00952942" w:rsidP="0011233E">
      <w:pPr>
        <w:jc w:val="both"/>
        <w:rPr>
          <w:rFonts w:ascii="Times New Roman" w:hAnsi="Times New Roman"/>
          <w:sz w:val="24"/>
          <w:szCs w:val="24"/>
        </w:rPr>
      </w:pPr>
      <w:r>
        <w:rPr>
          <w:rFonts w:ascii="Times New Roman" w:hAnsi="Times New Roman"/>
          <w:sz w:val="24"/>
          <w:szCs w:val="24"/>
        </w:rPr>
        <w:t>Prezes Zarządu OSP Słowikowo powiedział, że jednostka powinna być w KSRG.</w:t>
      </w:r>
    </w:p>
    <w:p w:rsidR="00952942" w:rsidRDefault="00952942">
      <w:pPr>
        <w:rPr>
          <w:rFonts w:ascii="Times New Roman" w:hAnsi="Times New Roman"/>
          <w:sz w:val="24"/>
          <w:szCs w:val="24"/>
        </w:rPr>
      </w:pPr>
    </w:p>
    <w:p w:rsidR="0044622D" w:rsidRDefault="00952942"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jak powiedział Komendant PSP znajdują się na obszarze terenu chronionego i jeżeli dzieje się jakaś akcja w przypadku zagrożenia życia automatycznie jest powiadamiane Mogilno które wysyła kogo chce a najczęściej Gębice, które także należy do KSRG i gdy ta jednostka i Orchowo są na miejscu i stwierdzą że sytuacja jest opanowana to automatycznie zawracają pozostałe jednostki i może dlatego nie powiadamiają Słowikowa.</w:t>
      </w:r>
      <w:r w:rsidR="0044622D">
        <w:rPr>
          <w:rFonts w:ascii="Times New Roman" w:hAnsi="Times New Roman"/>
          <w:sz w:val="24"/>
          <w:szCs w:val="24"/>
        </w:rPr>
        <w:t xml:space="preserve"> Potwierdził jednocześnie że wyjazdy kształcą strażaków i przystosowują do danego zdarzenia i żeby to wszystko opanować potrzeba wiele lat, dlatego im mniej wyjazdów tym to doświadczenie strażaków jest mniejsze. Zapewnił, że starają się organizować szkolenia na swoich obiektach ale to nie jest to samo co w rzeczywistości.</w:t>
      </w:r>
    </w:p>
    <w:p w:rsidR="0044622D" w:rsidRDefault="0044622D" w:rsidP="0011233E">
      <w:pPr>
        <w:jc w:val="both"/>
        <w:rPr>
          <w:rFonts w:ascii="Times New Roman" w:hAnsi="Times New Roman"/>
          <w:sz w:val="24"/>
          <w:szCs w:val="24"/>
        </w:rPr>
      </w:pPr>
    </w:p>
    <w:p w:rsidR="0044622D" w:rsidRDefault="0044622D" w:rsidP="0011233E">
      <w:pPr>
        <w:jc w:val="both"/>
        <w:rPr>
          <w:rFonts w:ascii="Times New Roman" w:hAnsi="Times New Roman"/>
          <w:sz w:val="24"/>
          <w:szCs w:val="24"/>
        </w:rPr>
      </w:pPr>
      <w:r>
        <w:rPr>
          <w:rFonts w:ascii="Times New Roman" w:hAnsi="Times New Roman"/>
          <w:sz w:val="24"/>
          <w:szCs w:val="24"/>
        </w:rPr>
        <w:t>Przewodniczący Komisji Rewizyjnej Grzegorz Mikuła stwierdził, że jest tak w każdym zawodzie.</w:t>
      </w:r>
    </w:p>
    <w:p w:rsidR="0044622D" w:rsidRDefault="0044622D" w:rsidP="0011233E">
      <w:pPr>
        <w:jc w:val="both"/>
        <w:rPr>
          <w:rFonts w:ascii="Times New Roman" w:hAnsi="Times New Roman"/>
          <w:sz w:val="24"/>
          <w:szCs w:val="24"/>
        </w:rPr>
      </w:pPr>
    </w:p>
    <w:p w:rsidR="0044622D" w:rsidRDefault="0044622D" w:rsidP="0011233E">
      <w:pPr>
        <w:jc w:val="both"/>
        <w:rPr>
          <w:rFonts w:ascii="Times New Roman" w:hAnsi="Times New Roman"/>
          <w:sz w:val="24"/>
          <w:szCs w:val="24"/>
        </w:rPr>
      </w:pPr>
      <w:r>
        <w:rPr>
          <w:rFonts w:ascii="Times New Roman" w:hAnsi="Times New Roman"/>
          <w:sz w:val="24"/>
          <w:szCs w:val="24"/>
        </w:rPr>
        <w:t>Przewodnicząca Rady Gminy Anna Kosiak powiedziała, że młodzi ludzie którzy zapisują się do straży mają chęci ale muszą mieć doświadczenie.</w:t>
      </w:r>
    </w:p>
    <w:p w:rsidR="0044622D" w:rsidRDefault="0044622D" w:rsidP="0011233E">
      <w:pPr>
        <w:jc w:val="both"/>
        <w:rPr>
          <w:rFonts w:ascii="Times New Roman" w:hAnsi="Times New Roman"/>
          <w:sz w:val="24"/>
          <w:szCs w:val="24"/>
        </w:rPr>
      </w:pPr>
    </w:p>
    <w:p w:rsidR="0044622D" w:rsidRDefault="0044622D"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nic tak nie doszkoli strażaka jak akcje. Wyraził jednocześnie zadowolenie z faktu, że w jednostkach OSP Bielsko i Słowikowo są strażacy bo z kolei w Orchowie ich brakuje a wyjazdów jest sporo.</w:t>
      </w:r>
    </w:p>
    <w:p w:rsidR="0044622D" w:rsidRDefault="0044622D" w:rsidP="0011233E">
      <w:pPr>
        <w:jc w:val="both"/>
        <w:rPr>
          <w:rFonts w:ascii="Times New Roman" w:hAnsi="Times New Roman"/>
          <w:sz w:val="24"/>
          <w:szCs w:val="24"/>
        </w:rPr>
      </w:pPr>
    </w:p>
    <w:p w:rsidR="0044622D" w:rsidRDefault="0044622D" w:rsidP="0011233E">
      <w:pPr>
        <w:jc w:val="both"/>
        <w:rPr>
          <w:rFonts w:ascii="Times New Roman" w:hAnsi="Times New Roman"/>
          <w:sz w:val="24"/>
          <w:szCs w:val="24"/>
        </w:rPr>
      </w:pPr>
      <w:r>
        <w:rPr>
          <w:rFonts w:ascii="Times New Roman" w:hAnsi="Times New Roman"/>
          <w:sz w:val="24"/>
          <w:szCs w:val="24"/>
        </w:rPr>
        <w:t>Przewodnicząca Rady Gminy Anna Kosiak stwierdziła, że to jedno z drugim się niestety łączy.</w:t>
      </w:r>
    </w:p>
    <w:p w:rsidR="0044622D" w:rsidRDefault="0044622D" w:rsidP="0011233E">
      <w:pPr>
        <w:jc w:val="both"/>
        <w:rPr>
          <w:rFonts w:ascii="Times New Roman" w:hAnsi="Times New Roman"/>
          <w:sz w:val="24"/>
          <w:szCs w:val="24"/>
        </w:rPr>
      </w:pPr>
    </w:p>
    <w:p w:rsidR="00976A51" w:rsidRDefault="0044622D" w:rsidP="0011233E">
      <w:pPr>
        <w:jc w:val="both"/>
        <w:rPr>
          <w:rFonts w:ascii="Times New Roman" w:hAnsi="Times New Roman"/>
          <w:sz w:val="24"/>
          <w:szCs w:val="24"/>
        </w:rPr>
      </w:pPr>
      <w:r>
        <w:rPr>
          <w:rFonts w:ascii="Times New Roman" w:hAnsi="Times New Roman"/>
          <w:sz w:val="24"/>
          <w:szCs w:val="24"/>
        </w:rPr>
        <w:lastRenderedPageBreak/>
        <w:t>Zastępca Przewodniczącego Komisji Rewizyjnej Bogdan Chmielarczyk nawiązał do opinii mieszkańców którzy pytają dlaczego tyle</w:t>
      </w:r>
      <w:r w:rsidR="00894DB1">
        <w:rPr>
          <w:rFonts w:ascii="Times New Roman" w:hAnsi="Times New Roman"/>
          <w:sz w:val="24"/>
          <w:szCs w:val="24"/>
        </w:rPr>
        <w:t xml:space="preserve"> straży wyjeżdża do małego zdarzenia i za chwilę wracają i pieniądze są wyrzucane.</w:t>
      </w:r>
    </w:p>
    <w:p w:rsidR="00894DB1" w:rsidRDefault="00894DB1" w:rsidP="0011233E">
      <w:pPr>
        <w:jc w:val="both"/>
        <w:rPr>
          <w:rFonts w:ascii="Times New Roman" w:hAnsi="Times New Roman"/>
          <w:sz w:val="24"/>
          <w:szCs w:val="24"/>
        </w:rPr>
      </w:pPr>
    </w:p>
    <w:p w:rsidR="00894DB1" w:rsidRDefault="00894DB1"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odpowiedział, że ze względu na obszar chroniony.</w:t>
      </w:r>
    </w:p>
    <w:p w:rsidR="00894DB1" w:rsidRDefault="00894DB1" w:rsidP="0011233E">
      <w:pPr>
        <w:jc w:val="both"/>
        <w:rPr>
          <w:rFonts w:ascii="Times New Roman" w:hAnsi="Times New Roman"/>
          <w:sz w:val="24"/>
          <w:szCs w:val="24"/>
        </w:rPr>
      </w:pPr>
    </w:p>
    <w:p w:rsidR="00894DB1" w:rsidRDefault="00894DB1" w:rsidP="0011233E">
      <w:pPr>
        <w:jc w:val="both"/>
        <w:rPr>
          <w:rFonts w:ascii="Times New Roman" w:hAnsi="Times New Roman"/>
          <w:sz w:val="24"/>
          <w:szCs w:val="24"/>
        </w:rPr>
      </w:pPr>
      <w:r>
        <w:rPr>
          <w:rFonts w:ascii="Times New Roman" w:hAnsi="Times New Roman"/>
          <w:sz w:val="24"/>
          <w:szCs w:val="24"/>
        </w:rPr>
        <w:t>Zastępca Przewodniczącego Komisji Rewizyjnej Bogdan Chmielarczyk powiedział, że z jednostką OSP w Orchowie problem był bardzo długo i też niektórzy się zastanawiali czy potrzebne są 3 jednostki w tam małej gminie czy jedna duża i nie był on za tym że skoro są one już tyle lat i zżyte żeby je rozwiązywać i zapytał czy jest potrzeba żeby trzy jednostki były w KSRG co wiąże się z kolejnymi wydatkami z budżetu gminy. Przyznał, że jest to ciężka decyzja i że żałuje jednego że rada gminy nie przeznaczyła środków na zakup samochodu dla straży bo już w tym roku może on by już był a potem odejmowano by starania o zakup dla kolejnej jednostki a</w:t>
      </w:r>
      <w:r w:rsidR="0011233E">
        <w:rPr>
          <w:rFonts w:ascii="Times New Roman" w:hAnsi="Times New Roman"/>
          <w:sz w:val="24"/>
          <w:szCs w:val="24"/>
        </w:rPr>
        <w:t>le to trzeba byłoby porozmawiać, a teraz wszystko zostało wstrzymane.</w:t>
      </w:r>
    </w:p>
    <w:p w:rsidR="0011233E" w:rsidRDefault="0011233E" w:rsidP="0011233E">
      <w:pPr>
        <w:jc w:val="both"/>
        <w:rPr>
          <w:rFonts w:ascii="Times New Roman" w:hAnsi="Times New Roman"/>
          <w:sz w:val="24"/>
          <w:szCs w:val="24"/>
        </w:rPr>
      </w:pPr>
    </w:p>
    <w:p w:rsidR="0011233E" w:rsidRDefault="0011233E"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najgorsze jest to że na podjęcie decyzji jest bardzo mało czasu, ponieważ otrzymuje pismo i odpowiedź musi być udzielona przykładowo w kolejnym dniu.</w:t>
      </w:r>
    </w:p>
    <w:p w:rsidR="0011233E" w:rsidRDefault="0011233E" w:rsidP="0011233E">
      <w:pPr>
        <w:jc w:val="both"/>
        <w:rPr>
          <w:rFonts w:ascii="Times New Roman" w:hAnsi="Times New Roman"/>
          <w:sz w:val="24"/>
          <w:szCs w:val="24"/>
        </w:rPr>
      </w:pPr>
    </w:p>
    <w:p w:rsidR="0011233E" w:rsidRDefault="0011233E" w:rsidP="0011233E">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że nawet gdyby pieniądze zabezpieczone na straż nie zostały wykorzystane można by je przeznaczyć na inny cel i nic by gmina nie straciła. Dodał, że był bardzo zdzwiony i teraz ze strażą mają następny problem.</w:t>
      </w:r>
    </w:p>
    <w:p w:rsidR="0011233E" w:rsidRDefault="0011233E" w:rsidP="0011233E">
      <w:pPr>
        <w:jc w:val="both"/>
        <w:rPr>
          <w:rFonts w:ascii="Times New Roman" w:hAnsi="Times New Roman"/>
          <w:sz w:val="24"/>
          <w:szCs w:val="24"/>
        </w:rPr>
      </w:pPr>
    </w:p>
    <w:p w:rsidR="0011233E" w:rsidRDefault="0011233E" w:rsidP="0011233E">
      <w:pPr>
        <w:jc w:val="both"/>
        <w:rPr>
          <w:rFonts w:ascii="Times New Roman" w:hAnsi="Times New Roman"/>
          <w:sz w:val="24"/>
          <w:szCs w:val="24"/>
        </w:rPr>
      </w:pPr>
      <w:r>
        <w:rPr>
          <w:rFonts w:ascii="Times New Roman" w:hAnsi="Times New Roman"/>
          <w:sz w:val="24"/>
          <w:szCs w:val="24"/>
        </w:rPr>
        <w:t>Prezes Zarządu OSP Słowikowo odnosząc się do wypowiedzi przedmówcy stwierdził, że problem ze strażą mają od 18 lat od kiedy zaczął składać wnioski.</w:t>
      </w:r>
    </w:p>
    <w:p w:rsidR="0011233E" w:rsidRDefault="0011233E" w:rsidP="0011233E">
      <w:pPr>
        <w:jc w:val="both"/>
        <w:rPr>
          <w:rFonts w:ascii="Times New Roman" w:hAnsi="Times New Roman"/>
          <w:sz w:val="24"/>
          <w:szCs w:val="24"/>
        </w:rPr>
      </w:pPr>
    </w:p>
    <w:p w:rsidR="0011233E" w:rsidRDefault="0011233E" w:rsidP="0011233E">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że ciągle się straże kłóciły.</w:t>
      </w:r>
    </w:p>
    <w:p w:rsidR="0011233E" w:rsidRDefault="0011233E" w:rsidP="0011233E">
      <w:pPr>
        <w:jc w:val="both"/>
        <w:rPr>
          <w:rFonts w:ascii="Times New Roman" w:hAnsi="Times New Roman"/>
          <w:sz w:val="24"/>
          <w:szCs w:val="24"/>
        </w:rPr>
      </w:pPr>
    </w:p>
    <w:p w:rsidR="0011233E" w:rsidRDefault="0011233E" w:rsidP="0011233E">
      <w:pPr>
        <w:jc w:val="both"/>
        <w:rPr>
          <w:rFonts w:ascii="Times New Roman" w:hAnsi="Times New Roman"/>
          <w:sz w:val="24"/>
          <w:szCs w:val="24"/>
        </w:rPr>
      </w:pPr>
      <w:r>
        <w:rPr>
          <w:rFonts w:ascii="Times New Roman" w:hAnsi="Times New Roman"/>
          <w:sz w:val="24"/>
          <w:szCs w:val="24"/>
        </w:rPr>
        <w:t>Przewodniczący Komisji Rewizyjnej Grzegorz Mikuła zaznaczył, że nie będą wracać do tego jak było ze strażą.</w:t>
      </w:r>
    </w:p>
    <w:p w:rsidR="0011233E" w:rsidRDefault="0011233E" w:rsidP="0011233E">
      <w:pPr>
        <w:jc w:val="both"/>
        <w:rPr>
          <w:rFonts w:ascii="Times New Roman" w:hAnsi="Times New Roman"/>
          <w:sz w:val="24"/>
          <w:szCs w:val="24"/>
        </w:rPr>
      </w:pPr>
    </w:p>
    <w:p w:rsidR="0011233E" w:rsidRDefault="0011233E" w:rsidP="0011233E">
      <w:pPr>
        <w:jc w:val="both"/>
        <w:rPr>
          <w:rFonts w:ascii="Times New Roman" w:hAnsi="Times New Roman"/>
          <w:sz w:val="24"/>
          <w:szCs w:val="24"/>
        </w:rPr>
      </w:pPr>
      <w:r>
        <w:rPr>
          <w:rFonts w:ascii="Times New Roman" w:hAnsi="Times New Roman"/>
          <w:sz w:val="24"/>
          <w:szCs w:val="24"/>
        </w:rPr>
        <w:t xml:space="preserve">Przewodnicząca Komisji Oświaty Lidia Bąkowska będąca członkiem Komisji Rewizyjnej powiedziała, że OSP Słowikowo jest pozbawione szansy otrzymania środków od samorządu </w:t>
      </w:r>
      <w:r w:rsidR="004C5124">
        <w:rPr>
          <w:rFonts w:ascii="Times New Roman" w:hAnsi="Times New Roman"/>
          <w:sz w:val="24"/>
          <w:szCs w:val="24"/>
        </w:rPr>
        <w:t>ponieważ nie jest wpisana do KSRG</w:t>
      </w:r>
      <w:r>
        <w:rPr>
          <w:rFonts w:ascii="Times New Roman" w:hAnsi="Times New Roman"/>
          <w:sz w:val="24"/>
          <w:szCs w:val="24"/>
        </w:rPr>
        <w:t>. Jej zdaniem wszystkie trzy jednostki powinny mieć jednakowe szanse bez względu na okoliczności</w:t>
      </w:r>
      <w:r w:rsidR="004C5124">
        <w:rPr>
          <w:rFonts w:ascii="Times New Roman" w:hAnsi="Times New Roman"/>
          <w:sz w:val="24"/>
          <w:szCs w:val="24"/>
        </w:rPr>
        <w:t xml:space="preserve"> temu towarzyszące. W związku z powyższym zastanawiała się czy mimo wszystko nie należałoby się starać aby ta jednostka mogła ten status uzyskać. </w:t>
      </w:r>
      <w:r>
        <w:rPr>
          <w:rFonts w:ascii="Times New Roman" w:hAnsi="Times New Roman"/>
          <w:sz w:val="24"/>
          <w:szCs w:val="24"/>
        </w:rPr>
        <w:t xml:space="preserve"> </w:t>
      </w:r>
    </w:p>
    <w:p w:rsidR="004C5124" w:rsidRDefault="004C5124" w:rsidP="0011233E">
      <w:pPr>
        <w:jc w:val="both"/>
        <w:rPr>
          <w:rFonts w:ascii="Times New Roman" w:hAnsi="Times New Roman"/>
          <w:sz w:val="24"/>
          <w:szCs w:val="24"/>
        </w:rPr>
      </w:pPr>
    </w:p>
    <w:p w:rsidR="004C5124" w:rsidRDefault="004C5124"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decyzja w tej kwestii zawsze należy do Wójta.</w:t>
      </w:r>
    </w:p>
    <w:p w:rsidR="004C5124" w:rsidRDefault="004C5124" w:rsidP="0011233E">
      <w:pPr>
        <w:jc w:val="both"/>
        <w:rPr>
          <w:rFonts w:ascii="Times New Roman" w:hAnsi="Times New Roman"/>
          <w:sz w:val="24"/>
          <w:szCs w:val="24"/>
        </w:rPr>
      </w:pPr>
    </w:p>
    <w:p w:rsidR="004C5124" w:rsidRDefault="004C5124" w:rsidP="0011233E">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zwróciła się z zapytaniem do przedmówcy co sądzi on na temat pomijając już te wszystkie obciążenia i dodatkowe koszty i czy jej zdaniem właściwe byłoby staranie się o ten wpis do KSRG.</w:t>
      </w:r>
    </w:p>
    <w:p w:rsidR="002C6459" w:rsidRDefault="002C6459" w:rsidP="0011233E">
      <w:pPr>
        <w:jc w:val="both"/>
        <w:rPr>
          <w:rFonts w:ascii="Times New Roman" w:hAnsi="Times New Roman"/>
          <w:sz w:val="24"/>
          <w:szCs w:val="24"/>
        </w:rPr>
      </w:pPr>
    </w:p>
    <w:p w:rsidR="002C6459" w:rsidRDefault="002C6459" w:rsidP="0011233E">
      <w:pPr>
        <w:jc w:val="both"/>
        <w:rPr>
          <w:rFonts w:ascii="Times New Roman" w:hAnsi="Times New Roman"/>
          <w:sz w:val="24"/>
          <w:szCs w:val="24"/>
        </w:rPr>
      </w:pPr>
      <w:r>
        <w:rPr>
          <w:rFonts w:ascii="Times New Roman" w:hAnsi="Times New Roman"/>
          <w:sz w:val="24"/>
          <w:szCs w:val="24"/>
        </w:rPr>
        <w:lastRenderedPageBreak/>
        <w:t xml:space="preserve">Prezes Zarządu OSP Słowikowo stwierdził, że praktycznie jednostka ma to samo co wszyscy, tylko prawdopodobnie musieliby posiadać więcej </w:t>
      </w:r>
      <w:proofErr w:type="spellStart"/>
      <w:r>
        <w:rPr>
          <w:rFonts w:ascii="Times New Roman" w:hAnsi="Times New Roman"/>
          <w:sz w:val="24"/>
          <w:szCs w:val="24"/>
        </w:rPr>
        <w:t>nomexów</w:t>
      </w:r>
      <w:proofErr w:type="spellEnd"/>
      <w:r>
        <w:rPr>
          <w:rFonts w:ascii="Times New Roman" w:hAnsi="Times New Roman"/>
          <w:sz w:val="24"/>
          <w:szCs w:val="24"/>
        </w:rPr>
        <w:t xml:space="preserve"> gdyż mają tylko 6 sztuk ale są w dobrym stanie i nie ma potrzeby ich wymiany. Dodał, że sprzęt i wszystko jest. Powiedział także że jest to wola trzech osób prezes, Wójta i Komendanta Powiatowej PSP, który jest jak najbardziej za natomiast od Wójta otrzymał odpowiedź ale będzie składał kolejne pisma.</w:t>
      </w:r>
    </w:p>
    <w:p w:rsidR="002C6459" w:rsidRDefault="002C6459" w:rsidP="0011233E">
      <w:pPr>
        <w:jc w:val="both"/>
        <w:rPr>
          <w:rFonts w:ascii="Times New Roman" w:hAnsi="Times New Roman"/>
          <w:sz w:val="24"/>
          <w:szCs w:val="24"/>
        </w:rPr>
      </w:pPr>
    </w:p>
    <w:p w:rsidR="002C6459" w:rsidRDefault="002C6459" w:rsidP="0011233E">
      <w:pPr>
        <w:jc w:val="both"/>
        <w:rPr>
          <w:rFonts w:ascii="Times New Roman" w:hAnsi="Times New Roman"/>
          <w:sz w:val="24"/>
          <w:szCs w:val="24"/>
        </w:rPr>
      </w:pPr>
      <w:r>
        <w:rPr>
          <w:rFonts w:ascii="Times New Roman" w:hAnsi="Times New Roman"/>
          <w:sz w:val="24"/>
          <w:szCs w:val="24"/>
        </w:rPr>
        <w:t xml:space="preserve">Przewodnicząca Komisji Oświaty Lidia Bąkowska będąca członkiem Komisji Rewizyjnej odnosząc się do kwestii samochodu dla OSP Bielsko stwierdziła, że wiadomo że trzeba wykorzystywać wszystkie szanse ale nikt nie jest w stanie przewidzieć </w:t>
      </w:r>
      <w:r w:rsidR="000317E8">
        <w:rPr>
          <w:rFonts w:ascii="Times New Roman" w:hAnsi="Times New Roman"/>
          <w:sz w:val="24"/>
          <w:szCs w:val="24"/>
        </w:rPr>
        <w:t xml:space="preserve">jak powiedział Komendant Gminny OSP jak kwestia zakupu będzie wyglądała a OSP Słowikowo już na samym starcie jest praktycznie skazane na porażkę dlatego te szanse są niewspółmierne a decyzja została podjęta i będzie się jej trzymała. Jej zdaniem trzeba też zwrócić uwagę na problemy którym można zaradzić i spróbować pomóc we wszelkich aspektach a nie dyskutować tylko na jeden temat. </w:t>
      </w:r>
    </w:p>
    <w:p w:rsidR="000317E8" w:rsidRDefault="000317E8" w:rsidP="0011233E">
      <w:pPr>
        <w:jc w:val="both"/>
        <w:rPr>
          <w:rFonts w:ascii="Times New Roman" w:hAnsi="Times New Roman"/>
          <w:sz w:val="24"/>
          <w:szCs w:val="24"/>
        </w:rPr>
      </w:pPr>
    </w:p>
    <w:p w:rsidR="000317E8" w:rsidRDefault="000317E8" w:rsidP="0011233E">
      <w:pPr>
        <w:jc w:val="both"/>
        <w:rPr>
          <w:rFonts w:ascii="Times New Roman" w:hAnsi="Times New Roman"/>
          <w:sz w:val="24"/>
          <w:szCs w:val="24"/>
        </w:rPr>
      </w:pPr>
      <w:r>
        <w:rPr>
          <w:rFonts w:ascii="Times New Roman" w:hAnsi="Times New Roman"/>
          <w:sz w:val="24"/>
          <w:szCs w:val="24"/>
        </w:rPr>
        <w:t>Prezes Zarządu OSP Słowikowo Waldemar Gruszczyński nadmienił że starali się także pozyskać środki z PZU ale niestety z uwagi na brak wyjazdów się to nie udało.</w:t>
      </w:r>
    </w:p>
    <w:p w:rsidR="003A65F4" w:rsidRDefault="003A65F4" w:rsidP="0011233E">
      <w:pPr>
        <w:jc w:val="both"/>
        <w:rPr>
          <w:rFonts w:ascii="Times New Roman" w:hAnsi="Times New Roman"/>
          <w:sz w:val="24"/>
          <w:szCs w:val="24"/>
        </w:rPr>
      </w:pPr>
    </w:p>
    <w:p w:rsidR="003A65F4" w:rsidRDefault="003A65F4" w:rsidP="0011233E">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stwierdziła, że OSP Słowikowo jest na terenie może jeszcze bardziej chronionym niż pozostałe jednostki, ponieważ znajdują się tam budynki w których przebywają ludzie tj. ŚDS, DPS i wchodzi tam w grę już czynnik ludzki i jest to jeszcze większe zagrożenie gdyż będą szybciej potrzebowali pomocy niż gdzie indziej.</w:t>
      </w:r>
    </w:p>
    <w:p w:rsidR="003A65F4" w:rsidRDefault="003A65F4" w:rsidP="0011233E">
      <w:pPr>
        <w:jc w:val="both"/>
        <w:rPr>
          <w:rFonts w:ascii="Times New Roman" w:hAnsi="Times New Roman"/>
          <w:sz w:val="24"/>
          <w:szCs w:val="24"/>
        </w:rPr>
      </w:pPr>
    </w:p>
    <w:p w:rsidR="003A65F4" w:rsidRDefault="003A65F4" w:rsidP="0011233E">
      <w:pPr>
        <w:jc w:val="both"/>
        <w:rPr>
          <w:rFonts w:ascii="Times New Roman" w:hAnsi="Times New Roman"/>
          <w:sz w:val="24"/>
          <w:szCs w:val="24"/>
        </w:rPr>
      </w:pPr>
      <w:r>
        <w:rPr>
          <w:rFonts w:ascii="Times New Roman" w:hAnsi="Times New Roman"/>
          <w:sz w:val="24"/>
          <w:szCs w:val="24"/>
        </w:rPr>
        <w:t xml:space="preserve">Przewodnicząca Rady Gminy Anna Kosiak powiedziała, że są trzy jednostki a gmina nie jest duża ale one są i jak już wielokrotnie mówiła warto rozmawiać żeby rzeczywiście te szanse wyrównać choć wiadomo że jednostka w Orchowie jest największa i będzie miała najwięcej do powiedzenia pod każdym względem </w:t>
      </w:r>
      <w:r w:rsidR="006259B3">
        <w:rPr>
          <w:rFonts w:ascii="Times New Roman" w:hAnsi="Times New Roman"/>
          <w:sz w:val="24"/>
          <w:szCs w:val="24"/>
        </w:rPr>
        <w:t xml:space="preserve">ale są dwie pozostałe jednostki i warto się pochylić nad tematem i rozmawiać. Dodała, że choć sama nazwa KSRG jest jej znana to nie wiedziała z jakimi kwotami pieniężnymi jest to związane. Zaproponowała aby na początek zaczęto od inwentaryzacji sprzętu jakim dysponuje OSP w Słowikowie żeby radni wiedzieli jak to sprzęt i czy spełnia wymogi. Stwierdziła, że także byłaby za tym aby jednostki miały równe szanse a skoro działają 3 jednostki to gmina będzie zawsze koszty ponosić i nie jest to żadną łaską bo OSP dba o bezpieczeństwo gminy. Odnosząc się do kwestii zakupu samochodu dla jednostki OSP w Bielsku powiedziała, że rada gminy debatowała nad kwotą która została im przedstawiona która nie wyglądała dobrze i nie wiedziała że za jakiś czas pojawią się intratne propozycje, dlatego też ocenianie z perspektywy jak postąpili radni jest jej zdaniem nie na miejscu. Dodała, że w tej chwili mają inne rozmowy i uważa że warto się pochylić i rozmawiać o KSRG i chociażby przedstawić jak ta kwestia wygląda i rzeczywiście przeprowadzić inwentaryzację czego brakuje jednostce w Słowikowie i co by zyskała należąc do systemu i przedstawić to na jednym z posiedzeń komisji, bo radni o tym nie wiedzą. Stwierdziła, że co roku się rozmawia ale nic się </w:t>
      </w:r>
      <w:r w:rsidR="00254E74">
        <w:rPr>
          <w:rFonts w:ascii="Times New Roman" w:hAnsi="Times New Roman"/>
          <w:sz w:val="24"/>
          <w:szCs w:val="24"/>
        </w:rPr>
        <w:t xml:space="preserve">w tym kierunku </w:t>
      </w:r>
      <w:r w:rsidR="006259B3">
        <w:rPr>
          <w:rFonts w:ascii="Times New Roman" w:hAnsi="Times New Roman"/>
          <w:sz w:val="24"/>
          <w:szCs w:val="24"/>
        </w:rPr>
        <w:t xml:space="preserve">nie dzieje </w:t>
      </w:r>
      <w:r w:rsidR="00254E74">
        <w:rPr>
          <w:rFonts w:ascii="Times New Roman" w:hAnsi="Times New Roman"/>
          <w:sz w:val="24"/>
          <w:szCs w:val="24"/>
        </w:rPr>
        <w:t>a radni muszą znać realne koszty żeby wiedzieli na czym stoją choć decyzja i tak nie należy do nich.</w:t>
      </w:r>
      <w:r w:rsidR="00C12915">
        <w:rPr>
          <w:rFonts w:ascii="Times New Roman" w:hAnsi="Times New Roman"/>
          <w:sz w:val="24"/>
          <w:szCs w:val="24"/>
        </w:rPr>
        <w:t xml:space="preserve"> Stwierdziła, że może koszty nie byłyby tak duże albo wręcz przeciwnie ale w tym momencie nie mają żadnych konkretnych informacji. Stwierdziła, że nie dziwi ją fakt, że OSP Słowikowo cały czas czuje się poszkodowane skoro mieli tylko 3 wyjazdy gdzie mają zdobywać doświadczenie a z tego co widziała na zebr</w:t>
      </w:r>
      <w:r w:rsidR="00F343A6">
        <w:rPr>
          <w:rFonts w:ascii="Times New Roman" w:hAnsi="Times New Roman"/>
          <w:sz w:val="24"/>
          <w:szCs w:val="24"/>
        </w:rPr>
        <w:t>ani ci młodzi ludzie mają chęci a jeżeli nie będą widzieli możliwości rozwoju w tej jednostce to za chwilę zrezygnują.</w:t>
      </w:r>
    </w:p>
    <w:p w:rsidR="00F343A6" w:rsidRDefault="00F343A6" w:rsidP="0011233E">
      <w:pPr>
        <w:jc w:val="both"/>
        <w:rPr>
          <w:rFonts w:ascii="Times New Roman" w:hAnsi="Times New Roman"/>
          <w:sz w:val="24"/>
          <w:szCs w:val="24"/>
        </w:rPr>
      </w:pPr>
    </w:p>
    <w:p w:rsidR="00F343A6" w:rsidRDefault="00F343A6" w:rsidP="0011233E">
      <w:pPr>
        <w:jc w:val="both"/>
        <w:rPr>
          <w:rFonts w:ascii="Times New Roman" w:hAnsi="Times New Roman"/>
          <w:sz w:val="24"/>
          <w:szCs w:val="24"/>
        </w:rPr>
      </w:pPr>
      <w:r>
        <w:rPr>
          <w:rFonts w:ascii="Times New Roman" w:hAnsi="Times New Roman"/>
          <w:sz w:val="24"/>
          <w:szCs w:val="24"/>
        </w:rPr>
        <w:lastRenderedPageBreak/>
        <w:t>Prezes Zarządu OSP Słowikowo Waldemar Gruszczyński potwierdził ze strażacy biorą się właśnie z tych młodzieżowych drużyn i zawsze jakiś procent z nich zostaje i próbuje działać. Odnosząc się do kwestii sprzętu powiedział, że jest on w całości atestowany i są robione przeglądy.</w:t>
      </w:r>
    </w:p>
    <w:p w:rsidR="00F343A6" w:rsidRDefault="00F343A6" w:rsidP="0011233E">
      <w:pPr>
        <w:jc w:val="both"/>
        <w:rPr>
          <w:rFonts w:ascii="Times New Roman" w:hAnsi="Times New Roman"/>
          <w:sz w:val="24"/>
          <w:szCs w:val="24"/>
        </w:rPr>
      </w:pPr>
    </w:p>
    <w:p w:rsidR="00F343A6" w:rsidRDefault="00F343A6" w:rsidP="0011233E">
      <w:pPr>
        <w:jc w:val="both"/>
        <w:rPr>
          <w:rFonts w:ascii="Times New Roman" w:hAnsi="Times New Roman"/>
          <w:sz w:val="24"/>
          <w:szCs w:val="24"/>
        </w:rPr>
      </w:pPr>
      <w:r>
        <w:rPr>
          <w:rFonts w:ascii="Times New Roman" w:hAnsi="Times New Roman"/>
          <w:sz w:val="24"/>
          <w:szCs w:val="24"/>
        </w:rPr>
        <w:t>Zastępca Przewodniczącego Komisji Rewizyjnej Bogdan Chmielarczyk zwracając się do Przewodniczącej Rady Gminy powiedział, że dziwi się że nie zna ona żadnych kosztów. Dodał, że 4 lata była ona członkiem Komisji Rewizyjnej a te problemy o których mowa były cały czas i dlatego dziwi go fakt że obraca ona kota ogonem twierdząc że pieniądze by przeznaczyła tylko nie wiedziała bo od wielu lat sytuacja się powtarza że programy wchodzą z dnia na dzień i trzeba środki zabezpieczyć i gmina musi to robić bo w przeciwnym razie straż będzie na samym dnie.</w:t>
      </w:r>
    </w:p>
    <w:p w:rsidR="00F343A6" w:rsidRDefault="00F343A6" w:rsidP="0011233E">
      <w:pPr>
        <w:jc w:val="both"/>
        <w:rPr>
          <w:rFonts w:ascii="Times New Roman" w:hAnsi="Times New Roman"/>
          <w:sz w:val="24"/>
          <w:szCs w:val="24"/>
        </w:rPr>
      </w:pPr>
    </w:p>
    <w:p w:rsidR="00F343A6" w:rsidRDefault="00F343A6" w:rsidP="0011233E">
      <w:pPr>
        <w:jc w:val="both"/>
        <w:rPr>
          <w:rFonts w:ascii="Times New Roman" w:hAnsi="Times New Roman"/>
          <w:sz w:val="24"/>
          <w:szCs w:val="24"/>
        </w:rPr>
      </w:pPr>
      <w:r>
        <w:rPr>
          <w:rFonts w:ascii="Times New Roman" w:hAnsi="Times New Roman"/>
          <w:sz w:val="24"/>
          <w:szCs w:val="24"/>
        </w:rPr>
        <w:t xml:space="preserve">Przewodnicząca Rady Gminy Anna Kosiak zapytała o jakich programach i kosztach o których powinna wiedzieć z Komisji Rewizyjnej mówi przedmówca. </w:t>
      </w:r>
    </w:p>
    <w:p w:rsidR="00F343A6" w:rsidRDefault="00F343A6" w:rsidP="0011233E">
      <w:pPr>
        <w:jc w:val="both"/>
        <w:rPr>
          <w:rFonts w:ascii="Times New Roman" w:hAnsi="Times New Roman"/>
          <w:sz w:val="24"/>
          <w:szCs w:val="24"/>
        </w:rPr>
      </w:pPr>
    </w:p>
    <w:p w:rsidR="00F343A6" w:rsidRDefault="00F343A6" w:rsidP="0011233E">
      <w:pPr>
        <w:jc w:val="both"/>
        <w:rPr>
          <w:rFonts w:ascii="Times New Roman" w:hAnsi="Times New Roman"/>
          <w:sz w:val="24"/>
          <w:szCs w:val="24"/>
        </w:rPr>
      </w:pPr>
      <w:r>
        <w:rPr>
          <w:rFonts w:ascii="Times New Roman" w:hAnsi="Times New Roman"/>
          <w:sz w:val="24"/>
          <w:szCs w:val="24"/>
        </w:rPr>
        <w:t>Zastępca Przewodniczącego Komisji Rewizyjnej Bogdan Chmielarczyk wyjaśnił, że Komisja Rewizyjna była cały czas.</w:t>
      </w:r>
    </w:p>
    <w:p w:rsidR="00F343A6" w:rsidRDefault="00F343A6" w:rsidP="0011233E">
      <w:pPr>
        <w:jc w:val="both"/>
        <w:rPr>
          <w:rFonts w:ascii="Times New Roman" w:hAnsi="Times New Roman"/>
          <w:sz w:val="24"/>
          <w:szCs w:val="24"/>
        </w:rPr>
      </w:pPr>
    </w:p>
    <w:p w:rsidR="00025743" w:rsidRDefault="00F343A6" w:rsidP="0011233E">
      <w:pPr>
        <w:jc w:val="both"/>
        <w:rPr>
          <w:rFonts w:ascii="Times New Roman" w:hAnsi="Times New Roman"/>
          <w:sz w:val="24"/>
          <w:szCs w:val="24"/>
        </w:rPr>
      </w:pPr>
      <w:r>
        <w:rPr>
          <w:rFonts w:ascii="Times New Roman" w:hAnsi="Times New Roman"/>
          <w:sz w:val="24"/>
          <w:szCs w:val="24"/>
        </w:rPr>
        <w:t xml:space="preserve">Przewodnicząca Rady Gminy Anna Kosiak zapytała czy miała wiedzieć jakie programy pojawią się za 4 </w:t>
      </w:r>
      <w:r w:rsidR="00025743">
        <w:rPr>
          <w:rFonts w:ascii="Times New Roman" w:hAnsi="Times New Roman"/>
          <w:sz w:val="24"/>
          <w:szCs w:val="24"/>
        </w:rPr>
        <w:t xml:space="preserve"> czy 2 </w:t>
      </w:r>
      <w:r>
        <w:rPr>
          <w:rFonts w:ascii="Times New Roman" w:hAnsi="Times New Roman"/>
          <w:sz w:val="24"/>
          <w:szCs w:val="24"/>
        </w:rPr>
        <w:t>lata</w:t>
      </w:r>
      <w:r w:rsidR="00025743">
        <w:rPr>
          <w:rFonts w:ascii="Times New Roman" w:hAnsi="Times New Roman"/>
          <w:sz w:val="24"/>
          <w:szCs w:val="24"/>
        </w:rPr>
        <w:t>.</w:t>
      </w:r>
    </w:p>
    <w:p w:rsidR="00025743" w:rsidRDefault="00025743" w:rsidP="0011233E">
      <w:pPr>
        <w:jc w:val="both"/>
        <w:rPr>
          <w:rFonts w:ascii="Times New Roman" w:hAnsi="Times New Roman"/>
          <w:sz w:val="24"/>
          <w:szCs w:val="24"/>
        </w:rPr>
      </w:pPr>
    </w:p>
    <w:p w:rsidR="00025743" w:rsidRDefault="00025743" w:rsidP="0011233E">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że wszędzie jest o tym mowa m.in. w telewizji i w całej Polsce.</w:t>
      </w:r>
    </w:p>
    <w:p w:rsidR="00025743" w:rsidRDefault="00025743" w:rsidP="0011233E">
      <w:pPr>
        <w:jc w:val="both"/>
        <w:rPr>
          <w:rFonts w:ascii="Times New Roman" w:hAnsi="Times New Roman"/>
          <w:sz w:val="24"/>
          <w:szCs w:val="24"/>
        </w:rPr>
      </w:pPr>
    </w:p>
    <w:p w:rsidR="00F343A6" w:rsidRDefault="00025743" w:rsidP="0011233E">
      <w:pPr>
        <w:jc w:val="both"/>
        <w:rPr>
          <w:rFonts w:ascii="Times New Roman" w:hAnsi="Times New Roman"/>
          <w:sz w:val="24"/>
          <w:szCs w:val="24"/>
        </w:rPr>
      </w:pPr>
      <w:r>
        <w:rPr>
          <w:rFonts w:ascii="Times New Roman" w:hAnsi="Times New Roman"/>
          <w:sz w:val="24"/>
          <w:szCs w:val="24"/>
        </w:rPr>
        <w:t>Przewodnicząca Rady Gminy Anna Kosiak powiedziała, że wiadomo że w Orchowie program pojawił się w styczniu 2020 r. Pogratulowała jednocześnie przedmówcy wiedzy i wieści. Wyraziła jednocześnie nadzieję że przedmówca jako członek Komisji Rewizyjnej wykaże się wszechstronną wiedzą na powyższy temat i programów dla strażaków.</w:t>
      </w:r>
    </w:p>
    <w:p w:rsidR="00025743" w:rsidRDefault="00025743" w:rsidP="0011233E">
      <w:pPr>
        <w:jc w:val="both"/>
        <w:rPr>
          <w:rFonts w:ascii="Times New Roman" w:hAnsi="Times New Roman"/>
          <w:sz w:val="24"/>
          <w:szCs w:val="24"/>
        </w:rPr>
      </w:pPr>
    </w:p>
    <w:p w:rsidR="00025743" w:rsidRDefault="00025743" w:rsidP="0011233E">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że co ma powiedzieć skoro przedmówczyni mu odpowie że nie musi się mu tłumaczyć. Przyznał, że szkoda mu rozmawiania na takie tematy na komisjach bo wszyscy mieszkańcy chcą parkingu a przedmówczyni nie co jest dla niego niezrozumiałe i te osoby służą mieszkańcom.</w:t>
      </w:r>
    </w:p>
    <w:p w:rsidR="00025743" w:rsidRDefault="00025743" w:rsidP="0011233E">
      <w:pPr>
        <w:jc w:val="both"/>
        <w:rPr>
          <w:rFonts w:ascii="Times New Roman" w:hAnsi="Times New Roman"/>
          <w:sz w:val="24"/>
          <w:szCs w:val="24"/>
        </w:rPr>
      </w:pPr>
    </w:p>
    <w:p w:rsidR="00025743" w:rsidRDefault="00025743" w:rsidP="0011233E">
      <w:pPr>
        <w:jc w:val="both"/>
        <w:rPr>
          <w:rFonts w:ascii="Times New Roman" w:hAnsi="Times New Roman"/>
          <w:sz w:val="24"/>
          <w:szCs w:val="24"/>
        </w:rPr>
      </w:pPr>
      <w:r>
        <w:rPr>
          <w:rFonts w:ascii="Times New Roman" w:hAnsi="Times New Roman"/>
          <w:sz w:val="24"/>
          <w:szCs w:val="24"/>
        </w:rPr>
        <w:t>Przewodnicząca Rady Gminy Anna Kosiak zwróciła uwagę, że jest to posiedzenie Komisji Rewizyjnej na inny temat.</w:t>
      </w:r>
    </w:p>
    <w:p w:rsidR="00025743" w:rsidRDefault="00025743" w:rsidP="0011233E">
      <w:pPr>
        <w:jc w:val="both"/>
        <w:rPr>
          <w:rFonts w:ascii="Times New Roman" w:hAnsi="Times New Roman"/>
          <w:sz w:val="24"/>
          <w:szCs w:val="24"/>
        </w:rPr>
      </w:pPr>
    </w:p>
    <w:p w:rsidR="001E7DDB" w:rsidRDefault="00025743" w:rsidP="0011233E">
      <w:pPr>
        <w:jc w:val="both"/>
        <w:rPr>
          <w:rFonts w:ascii="Times New Roman" w:hAnsi="Times New Roman"/>
          <w:sz w:val="24"/>
          <w:szCs w:val="24"/>
        </w:rPr>
      </w:pPr>
      <w:r>
        <w:rPr>
          <w:rFonts w:ascii="Times New Roman" w:hAnsi="Times New Roman"/>
          <w:sz w:val="24"/>
          <w:szCs w:val="24"/>
        </w:rPr>
        <w:t xml:space="preserve">Przewodniczący Komisji Rewizyjnej Grzegorz Mikuła powiedział, że jest mowa o straży a nie parkingu. Dodał, że nie trzeba było coś rozbierać bo jest to zbyteczne żeby teraz pokazać. </w:t>
      </w:r>
      <w:r w:rsidR="002B5C82">
        <w:rPr>
          <w:rFonts w:ascii="Times New Roman" w:hAnsi="Times New Roman"/>
          <w:sz w:val="24"/>
          <w:szCs w:val="24"/>
        </w:rPr>
        <w:t>Po czym zakończył temat.</w:t>
      </w:r>
    </w:p>
    <w:p w:rsidR="001E7DDB" w:rsidRDefault="001E7DDB" w:rsidP="0011233E">
      <w:pPr>
        <w:jc w:val="both"/>
        <w:rPr>
          <w:rFonts w:ascii="Times New Roman" w:hAnsi="Times New Roman"/>
          <w:sz w:val="24"/>
          <w:szCs w:val="24"/>
        </w:rPr>
      </w:pPr>
    </w:p>
    <w:p w:rsidR="00025743" w:rsidRDefault="001E7DDB" w:rsidP="0011233E">
      <w:pPr>
        <w:jc w:val="both"/>
        <w:rPr>
          <w:rFonts w:ascii="Times New Roman" w:hAnsi="Times New Roman"/>
          <w:sz w:val="24"/>
          <w:szCs w:val="24"/>
        </w:rPr>
      </w:pPr>
      <w:r>
        <w:rPr>
          <w:rFonts w:ascii="Times New Roman" w:hAnsi="Times New Roman"/>
          <w:sz w:val="24"/>
          <w:szCs w:val="24"/>
        </w:rPr>
        <w:t xml:space="preserve">W dalszej części obrad Przewodnicząca Rady Gminy Anna Kosiak podziękowała przedstawicielom OSP za akcje, za udział w WOŚP. Potrzymała również zdanie że jeżeli nie będzie się rozmawiało to nadal nie będą nic wiedzieli. Zaznaczyła, że nie chodzi o kłótnie i wymianę zdań a kiedy głosuje chce wiedzieć nad czym a jeżeli czegoś nie rozumie to to mówi i po prostu pyta bo strażacy mają na ten temat wiedzę, dlatego zapewniła że chce rozmawiać i tego oczekuje od strażaków. Podziękowała również za zaproszenie na walne zebrania na których chętnie bywa ponieważ może dowiedzieć się wiele informacji z ich środowiska a także za współpracę. </w:t>
      </w:r>
    </w:p>
    <w:p w:rsidR="001E7DDB" w:rsidRDefault="001E7DDB" w:rsidP="0011233E">
      <w:pPr>
        <w:jc w:val="both"/>
        <w:rPr>
          <w:rFonts w:ascii="Times New Roman" w:hAnsi="Times New Roman"/>
          <w:sz w:val="24"/>
          <w:szCs w:val="24"/>
        </w:rPr>
      </w:pPr>
      <w:r>
        <w:rPr>
          <w:rFonts w:ascii="Times New Roman" w:hAnsi="Times New Roman"/>
          <w:sz w:val="24"/>
          <w:szCs w:val="24"/>
        </w:rPr>
        <w:lastRenderedPageBreak/>
        <w:t>Przewodniczący Komisji Rewizyjnej Grzegorz Mikuła nawiązując do wypowiedzi swojego zastępcy, powiedział że wszystkie samochody zostały zakupione w ramach programów 80/20 a nie 50/50 i jeszcze wrzucone tak z dnia na dzień do budżetu że nikt z radnych w ogóle nic o tym nie wiedział.</w:t>
      </w:r>
    </w:p>
    <w:p w:rsidR="001E7DDB" w:rsidRDefault="001E7DDB" w:rsidP="0011233E">
      <w:pPr>
        <w:jc w:val="both"/>
        <w:rPr>
          <w:rFonts w:ascii="Times New Roman" w:hAnsi="Times New Roman"/>
          <w:sz w:val="24"/>
          <w:szCs w:val="24"/>
        </w:rPr>
      </w:pPr>
    </w:p>
    <w:p w:rsidR="001E7DDB" w:rsidRDefault="001E7DDB" w:rsidP="0011233E">
      <w:pPr>
        <w:jc w:val="both"/>
        <w:rPr>
          <w:rFonts w:ascii="Times New Roman" w:hAnsi="Times New Roman"/>
          <w:sz w:val="24"/>
          <w:szCs w:val="24"/>
        </w:rPr>
      </w:pPr>
      <w:r>
        <w:rPr>
          <w:rFonts w:ascii="Times New Roman" w:hAnsi="Times New Roman"/>
          <w:sz w:val="24"/>
          <w:szCs w:val="24"/>
        </w:rPr>
        <w:t>Zastępca Przewodniczącego Komisji Rewizyjnej Bogdan Chmielarczyk wyjaśnił, że do tej pory można było środki zabezpieczyć później a teraz wszystkie programy wymagają aby środki były zabezpieczone w budżecie.</w:t>
      </w:r>
    </w:p>
    <w:p w:rsidR="001E7DDB" w:rsidRDefault="001E7DDB" w:rsidP="0011233E">
      <w:pPr>
        <w:jc w:val="both"/>
        <w:rPr>
          <w:rFonts w:ascii="Times New Roman" w:hAnsi="Times New Roman"/>
          <w:sz w:val="24"/>
          <w:szCs w:val="24"/>
        </w:rPr>
      </w:pPr>
    </w:p>
    <w:p w:rsidR="001E7DDB" w:rsidRDefault="001E7DDB" w:rsidP="0011233E">
      <w:pPr>
        <w:jc w:val="both"/>
        <w:rPr>
          <w:rFonts w:ascii="Times New Roman" w:hAnsi="Times New Roman"/>
          <w:sz w:val="24"/>
          <w:szCs w:val="24"/>
        </w:rPr>
      </w:pPr>
      <w:r>
        <w:rPr>
          <w:rFonts w:ascii="Times New Roman" w:hAnsi="Times New Roman"/>
          <w:sz w:val="24"/>
          <w:szCs w:val="24"/>
        </w:rPr>
        <w:t>Prezes Zarządu OSP Orchowo Tomasz Rybarczyk dodał że musi to być poparte dokumentem że te środki faktycznie zabezpieczone ale jeśli program będzie nieodpowiedni można je przenieść na inny cel.</w:t>
      </w:r>
    </w:p>
    <w:p w:rsidR="001E7DDB" w:rsidRDefault="001E7DDB" w:rsidP="0011233E">
      <w:pPr>
        <w:jc w:val="both"/>
        <w:rPr>
          <w:rFonts w:ascii="Times New Roman" w:hAnsi="Times New Roman"/>
          <w:sz w:val="24"/>
          <w:szCs w:val="24"/>
        </w:rPr>
      </w:pPr>
    </w:p>
    <w:p w:rsidR="001E7DDB" w:rsidRDefault="001E7DDB"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musi być rozmowa.</w:t>
      </w:r>
    </w:p>
    <w:p w:rsidR="001E7DDB" w:rsidRDefault="001E7DDB" w:rsidP="0011233E">
      <w:pPr>
        <w:jc w:val="both"/>
        <w:rPr>
          <w:rFonts w:ascii="Times New Roman" w:hAnsi="Times New Roman"/>
          <w:sz w:val="24"/>
          <w:szCs w:val="24"/>
        </w:rPr>
      </w:pPr>
    </w:p>
    <w:p w:rsidR="001E7DDB" w:rsidRDefault="001E7DDB" w:rsidP="0011233E">
      <w:pPr>
        <w:jc w:val="both"/>
        <w:rPr>
          <w:rFonts w:ascii="Times New Roman" w:hAnsi="Times New Roman"/>
          <w:sz w:val="24"/>
          <w:szCs w:val="24"/>
        </w:rPr>
      </w:pPr>
      <w:r>
        <w:rPr>
          <w:rFonts w:ascii="Times New Roman" w:hAnsi="Times New Roman"/>
          <w:sz w:val="24"/>
          <w:szCs w:val="24"/>
        </w:rPr>
        <w:t>Przewodniczący Komisji Rewizyjnej Grzegorz Mikuła powiedział, że takiej rozmowy nie było.</w:t>
      </w:r>
    </w:p>
    <w:p w:rsidR="001E7DDB" w:rsidRDefault="001E7DDB" w:rsidP="0011233E">
      <w:pPr>
        <w:jc w:val="both"/>
        <w:rPr>
          <w:rFonts w:ascii="Times New Roman" w:hAnsi="Times New Roman"/>
          <w:sz w:val="24"/>
          <w:szCs w:val="24"/>
        </w:rPr>
      </w:pPr>
    </w:p>
    <w:p w:rsidR="001E7DDB" w:rsidRDefault="001E7DDB" w:rsidP="0011233E">
      <w:pPr>
        <w:jc w:val="both"/>
        <w:rPr>
          <w:rFonts w:ascii="Times New Roman" w:hAnsi="Times New Roman"/>
          <w:sz w:val="24"/>
          <w:szCs w:val="24"/>
        </w:rPr>
      </w:pPr>
      <w:r>
        <w:rPr>
          <w:rFonts w:ascii="Times New Roman" w:hAnsi="Times New Roman"/>
          <w:sz w:val="24"/>
          <w:szCs w:val="24"/>
        </w:rPr>
        <w:t>Przewodnicząca Rady Gminy Anna Kosiak powiedziała, że został im przedstawiony konkretny program 50/50 a nie 80/20.</w:t>
      </w:r>
    </w:p>
    <w:p w:rsidR="005B55A4" w:rsidRDefault="005B55A4" w:rsidP="0011233E">
      <w:pPr>
        <w:jc w:val="both"/>
        <w:rPr>
          <w:rFonts w:ascii="Times New Roman" w:hAnsi="Times New Roman"/>
          <w:sz w:val="24"/>
          <w:szCs w:val="24"/>
        </w:rPr>
      </w:pPr>
    </w:p>
    <w:p w:rsidR="005B55A4" w:rsidRDefault="005B55A4" w:rsidP="0011233E">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przysłuchując się dyskusji stwierdziła, że OSP Słowikowo już na samy starcie byłoby pokrzywdzone bo nie mogłoby starać się do środki w związku z powyższym poprosiła o przemyślenie tematu Wójta i prezesa gdyż jej zdaniem gmina powinna w równym stopniu traktować wszystkie jednostki.</w:t>
      </w:r>
    </w:p>
    <w:p w:rsidR="005B55A4" w:rsidRDefault="005B55A4" w:rsidP="0011233E">
      <w:pPr>
        <w:jc w:val="both"/>
        <w:rPr>
          <w:rFonts w:ascii="Times New Roman" w:hAnsi="Times New Roman"/>
          <w:sz w:val="24"/>
          <w:szCs w:val="24"/>
        </w:rPr>
      </w:pPr>
    </w:p>
    <w:p w:rsidR="005B55A4" w:rsidRDefault="005B55A4"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co roku są różne programy i gdy w ramach jednego z nich Bielsko i Słowikowo złożyło wniosek nie otrzymało środków ponieważ zdecydowała liczba wyjazdów.</w:t>
      </w:r>
    </w:p>
    <w:p w:rsidR="005B55A4" w:rsidRDefault="005B55A4" w:rsidP="0011233E">
      <w:pPr>
        <w:jc w:val="both"/>
        <w:rPr>
          <w:rFonts w:ascii="Times New Roman" w:hAnsi="Times New Roman"/>
          <w:sz w:val="24"/>
          <w:szCs w:val="24"/>
        </w:rPr>
      </w:pPr>
    </w:p>
    <w:p w:rsidR="005B55A4" w:rsidRDefault="005B55A4" w:rsidP="0011233E">
      <w:pPr>
        <w:jc w:val="both"/>
        <w:rPr>
          <w:rFonts w:ascii="Times New Roman" w:hAnsi="Times New Roman"/>
          <w:sz w:val="24"/>
          <w:szCs w:val="24"/>
        </w:rPr>
      </w:pPr>
      <w:r>
        <w:rPr>
          <w:rFonts w:ascii="Times New Roman" w:hAnsi="Times New Roman"/>
          <w:sz w:val="24"/>
          <w:szCs w:val="24"/>
        </w:rPr>
        <w:t xml:space="preserve">Przewodnicząca Komisji Oświaty Lidia Bąkowska będąca członkiem Komisji Rewizyjnej powiedziała że jeżeli jedyna możliwością zwiększenia liczby wyjazdów OSP Słowikowo jest wpis do KSRG może należałoby o tym pomyśleć, żeby trochę te szanse wyrównać. </w:t>
      </w:r>
    </w:p>
    <w:p w:rsidR="005B55A4" w:rsidRDefault="005B55A4" w:rsidP="0011233E">
      <w:pPr>
        <w:jc w:val="both"/>
        <w:rPr>
          <w:rFonts w:ascii="Times New Roman" w:hAnsi="Times New Roman"/>
          <w:sz w:val="24"/>
          <w:szCs w:val="24"/>
        </w:rPr>
      </w:pPr>
    </w:p>
    <w:p w:rsidR="005B55A4" w:rsidRDefault="005B55A4" w:rsidP="0011233E">
      <w:pPr>
        <w:jc w:val="both"/>
        <w:rPr>
          <w:rFonts w:ascii="Times New Roman" w:hAnsi="Times New Roman"/>
          <w:sz w:val="24"/>
          <w:szCs w:val="24"/>
        </w:rPr>
      </w:pPr>
      <w:r>
        <w:rPr>
          <w:rFonts w:ascii="Times New Roman" w:hAnsi="Times New Roman"/>
          <w:sz w:val="24"/>
          <w:szCs w:val="24"/>
        </w:rPr>
        <w:t xml:space="preserve">Przewodnicząca Rady Gminy Anna Kosiak zwróciła się z zapytaniem do Komendanta Gminnego OSP czy posiada informacje w zakresie tego jakie programy będą w roku 2021. </w:t>
      </w:r>
    </w:p>
    <w:p w:rsidR="005B55A4" w:rsidRDefault="005B55A4" w:rsidP="0011233E">
      <w:pPr>
        <w:jc w:val="both"/>
        <w:rPr>
          <w:rFonts w:ascii="Times New Roman" w:hAnsi="Times New Roman"/>
          <w:sz w:val="24"/>
          <w:szCs w:val="24"/>
        </w:rPr>
      </w:pPr>
    </w:p>
    <w:p w:rsidR="005B55A4" w:rsidRDefault="005B55A4"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odpowiedział, że w tej chwili nie i że te informacje do nich przychodzą przeważnie w miesiącu wrześniu.</w:t>
      </w:r>
    </w:p>
    <w:p w:rsidR="005B55A4" w:rsidRDefault="005B55A4" w:rsidP="0011233E">
      <w:pPr>
        <w:jc w:val="both"/>
        <w:rPr>
          <w:rFonts w:ascii="Times New Roman" w:hAnsi="Times New Roman"/>
          <w:sz w:val="24"/>
          <w:szCs w:val="24"/>
        </w:rPr>
      </w:pPr>
    </w:p>
    <w:p w:rsidR="005B55A4" w:rsidRDefault="005B55A4" w:rsidP="0011233E">
      <w:pPr>
        <w:jc w:val="both"/>
        <w:rPr>
          <w:rFonts w:ascii="Times New Roman" w:hAnsi="Times New Roman"/>
          <w:sz w:val="24"/>
          <w:szCs w:val="24"/>
        </w:rPr>
      </w:pPr>
      <w:r>
        <w:rPr>
          <w:rFonts w:ascii="Times New Roman" w:hAnsi="Times New Roman"/>
          <w:sz w:val="24"/>
          <w:szCs w:val="24"/>
        </w:rPr>
        <w:t>Przewodnicząca Rady Gminy Anna Kosiak stwierdziła, że Radny Bogdan Chmielarczyk z pewnością już o tym wie więc jak przedmówca nie będzie wiedział może wykonać do niego telefon. Dodała, że stwierdził on że dwa lata temu powinna ona już wiedzieć jakie będzie dofinansowanie na ten rok dlatego pewnie już wie jakie dofinansowanie będzie w przyszłym roku.</w:t>
      </w:r>
    </w:p>
    <w:p w:rsidR="00044DDC" w:rsidRDefault="00044DDC" w:rsidP="0011233E">
      <w:pPr>
        <w:jc w:val="both"/>
        <w:rPr>
          <w:rFonts w:ascii="Times New Roman" w:hAnsi="Times New Roman"/>
          <w:sz w:val="24"/>
          <w:szCs w:val="24"/>
        </w:rPr>
      </w:pPr>
    </w:p>
    <w:p w:rsidR="00044DDC" w:rsidRDefault="00044DDC" w:rsidP="0011233E">
      <w:pPr>
        <w:jc w:val="both"/>
        <w:rPr>
          <w:rFonts w:ascii="Times New Roman" w:hAnsi="Times New Roman"/>
          <w:sz w:val="24"/>
          <w:szCs w:val="24"/>
        </w:rPr>
      </w:pPr>
      <w:r>
        <w:rPr>
          <w:rFonts w:ascii="Times New Roman" w:hAnsi="Times New Roman"/>
          <w:sz w:val="24"/>
          <w:szCs w:val="24"/>
        </w:rPr>
        <w:t>Zastępca Przewodniczącego Komisji Rewizyjnej Bogdan Chmielarczyk wyjaśnił, że nie dofinansowanie tylko że są takie programy.</w:t>
      </w:r>
    </w:p>
    <w:p w:rsidR="00044DDC" w:rsidRDefault="00044DDC" w:rsidP="0011233E">
      <w:pPr>
        <w:jc w:val="both"/>
        <w:rPr>
          <w:rFonts w:ascii="Times New Roman" w:hAnsi="Times New Roman"/>
          <w:sz w:val="24"/>
          <w:szCs w:val="24"/>
        </w:rPr>
      </w:pPr>
    </w:p>
    <w:p w:rsidR="00044DDC" w:rsidRDefault="00044DDC" w:rsidP="0011233E">
      <w:pPr>
        <w:jc w:val="both"/>
        <w:rPr>
          <w:rFonts w:ascii="Times New Roman" w:hAnsi="Times New Roman"/>
          <w:sz w:val="24"/>
          <w:szCs w:val="24"/>
        </w:rPr>
      </w:pPr>
      <w:r>
        <w:rPr>
          <w:rFonts w:ascii="Times New Roman" w:hAnsi="Times New Roman"/>
          <w:sz w:val="24"/>
          <w:szCs w:val="24"/>
        </w:rPr>
        <w:lastRenderedPageBreak/>
        <w:t>Prezes Zarządu OSP Orchowo Tomasz Rybarczyk dodał, że były to programy na lata 2014-2020 i przyznał, że są one zbliżone gdyż finansowane ze środków unijnych w różnym procencie. Powiedział, że nie wiadomo jakie będą następne projekty.</w:t>
      </w:r>
    </w:p>
    <w:p w:rsidR="00044DDC" w:rsidRDefault="00044DDC" w:rsidP="0011233E">
      <w:pPr>
        <w:jc w:val="both"/>
        <w:rPr>
          <w:rFonts w:ascii="Times New Roman" w:hAnsi="Times New Roman"/>
          <w:sz w:val="24"/>
          <w:szCs w:val="24"/>
        </w:rPr>
      </w:pPr>
    </w:p>
    <w:p w:rsidR="00044DDC" w:rsidRDefault="00044DDC" w:rsidP="0011233E">
      <w:pPr>
        <w:jc w:val="both"/>
        <w:rPr>
          <w:rFonts w:ascii="Times New Roman" w:hAnsi="Times New Roman"/>
          <w:sz w:val="24"/>
          <w:szCs w:val="24"/>
        </w:rPr>
      </w:pPr>
      <w:r>
        <w:rPr>
          <w:rFonts w:ascii="Times New Roman" w:hAnsi="Times New Roman"/>
          <w:sz w:val="24"/>
          <w:szCs w:val="24"/>
        </w:rPr>
        <w:t>Przewodnicząca Rady Gminy Anna Kosiak potwierdziła powyższy fakt dodając że dofinansowanie 50% a 20% to jest znaczna różnica przy kwocie przykładowo 900 000 zł.</w:t>
      </w:r>
    </w:p>
    <w:p w:rsidR="005B55A4" w:rsidRDefault="005B55A4" w:rsidP="0011233E">
      <w:pPr>
        <w:jc w:val="both"/>
        <w:rPr>
          <w:rFonts w:ascii="Times New Roman" w:hAnsi="Times New Roman"/>
          <w:sz w:val="24"/>
          <w:szCs w:val="24"/>
        </w:rPr>
      </w:pPr>
    </w:p>
    <w:p w:rsidR="005B55A4" w:rsidRDefault="00044DDC" w:rsidP="0011233E">
      <w:pPr>
        <w:jc w:val="both"/>
        <w:rPr>
          <w:rFonts w:ascii="Times New Roman" w:hAnsi="Times New Roman"/>
          <w:sz w:val="24"/>
          <w:szCs w:val="24"/>
        </w:rPr>
      </w:pPr>
      <w:r>
        <w:rPr>
          <w:rFonts w:ascii="Times New Roman" w:hAnsi="Times New Roman"/>
          <w:sz w:val="24"/>
          <w:szCs w:val="24"/>
        </w:rPr>
        <w:t>Prezes Zarządu OSP Orchowo Tomasz Rybarczyk nadmienił że były również programu 90/10.</w:t>
      </w:r>
    </w:p>
    <w:p w:rsidR="00044DDC" w:rsidRDefault="00044DDC" w:rsidP="0011233E">
      <w:pPr>
        <w:jc w:val="both"/>
        <w:rPr>
          <w:rFonts w:ascii="Times New Roman" w:hAnsi="Times New Roman"/>
          <w:sz w:val="24"/>
          <w:szCs w:val="24"/>
        </w:rPr>
      </w:pPr>
    </w:p>
    <w:p w:rsidR="00044DDC" w:rsidRDefault="00044DDC" w:rsidP="0011233E">
      <w:pPr>
        <w:jc w:val="both"/>
        <w:rPr>
          <w:rFonts w:ascii="Times New Roman" w:hAnsi="Times New Roman"/>
          <w:sz w:val="24"/>
          <w:szCs w:val="24"/>
        </w:rPr>
      </w:pPr>
      <w:r>
        <w:rPr>
          <w:rFonts w:ascii="Times New Roman" w:hAnsi="Times New Roman"/>
          <w:sz w:val="24"/>
          <w:szCs w:val="24"/>
        </w:rPr>
        <w:t>Przewodnicząca Rady Gminy Anna Kosiak powiedziała, że tylko trzeba o tym wiedzieć z odpowiednim wyprzedzeniem.</w:t>
      </w:r>
    </w:p>
    <w:p w:rsidR="00044DDC" w:rsidRDefault="00044DDC" w:rsidP="0011233E">
      <w:pPr>
        <w:jc w:val="both"/>
        <w:rPr>
          <w:rFonts w:ascii="Times New Roman" w:hAnsi="Times New Roman"/>
          <w:sz w:val="24"/>
          <w:szCs w:val="24"/>
        </w:rPr>
      </w:pPr>
    </w:p>
    <w:p w:rsidR="00044DDC" w:rsidRDefault="00044DDC" w:rsidP="0011233E">
      <w:pPr>
        <w:jc w:val="both"/>
        <w:rPr>
          <w:rFonts w:ascii="Times New Roman" w:hAnsi="Times New Roman"/>
          <w:sz w:val="24"/>
          <w:szCs w:val="24"/>
        </w:rPr>
      </w:pPr>
      <w:r>
        <w:rPr>
          <w:rFonts w:ascii="Times New Roman" w:hAnsi="Times New Roman"/>
          <w:sz w:val="24"/>
          <w:szCs w:val="24"/>
        </w:rPr>
        <w:t xml:space="preserve">Zastępca Przewodniczącego Komisji Rewizyjnej Bogdan Chmielarczyk stwierdził, że zawsze można zrezygnować z programu 50/50 w przypadku </w:t>
      </w:r>
      <w:r w:rsidR="00EE0453">
        <w:rPr>
          <w:rFonts w:ascii="Times New Roman" w:hAnsi="Times New Roman"/>
          <w:sz w:val="24"/>
          <w:szCs w:val="24"/>
        </w:rPr>
        <w:t>gdy gminę nie będzie na to stać.</w:t>
      </w:r>
    </w:p>
    <w:p w:rsidR="00EE0453" w:rsidRDefault="00EE0453" w:rsidP="0011233E">
      <w:pPr>
        <w:jc w:val="both"/>
        <w:rPr>
          <w:rFonts w:ascii="Times New Roman" w:hAnsi="Times New Roman"/>
          <w:sz w:val="24"/>
          <w:szCs w:val="24"/>
        </w:rPr>
      </w:pPr>
    </w:p>
    <w:p w:rsidR="00EE0453" w:rsidRDefault="00EE0453" w:rsidP="0011233E">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programy 50/50 są co roku a 80/20 w danym roku niekoniecznie co rok ale i tak wiadomość o tym przekazywana jest nie prędzej niż 3-4 miesiące wcześniej, ponieważ najpierw są szkolenia.</w:t>
      </w:r>
    </w:p>
    <w:p w:rsidR="00EE0453" w:rsidRDefault="00EE0453" w:rsidP="0011233E">
      <w:pPr>
        <w:jc w:val="both"/>
        <w:rPr>
          <w:rFonts w:ascii="Times New Roman" w:hAnsi="Times New Roman"/>
          <w:sz w:val="24"/>
          <w:szCs w:val="24"/>
        </w:rPr>
      </w:pPr>
    </w:p>
    <w:p w:rsidR="00B769E9" w:rsidRPr="0011373B" w:rsidRDefault="00EE0453" w:rsidP="00B769E9">
      <w:pPr>
        <w:jc w:val="both"/>
        <w:rPr>
          <w:rFonts w:ascii="Times New Roman" w:hAnsi="Times New Roman"/>
          <w:sz w:val="24"/>
          <w:szCs w:val="24"/>
        </w:rPr>
      </w:pPr>
      <w:r>
        <w:rPr>
          <w:rFonts w:ascii="Times New Roman" w:hAnsi="Times New Roman"/>
          <w:sz w:val="24"/>
          <w:szCs w:val="24"/>
        </w:rPr>
        <w:t>W dalszej części obrad Przewodniczący Komisji Rewizyjnej Grzegorz Mikuła podziękował przedstawicielom OSP za przybycie, po czym opuścili oni obrady komisji.</w:t>
      </w:r>
      <w:r w:rsidR="00B769E9">
        <w:rPr>
          <w:rFonts w:ascii="Times New Roman" w:hAnsi="Times New Roman"/>
          <w:sz w:val="24"/>
          <w:szCs w:val="24"/>
        </w:rPr>
        <w:t xml:space="preserve"> Następnie przedstawił następującą fakturę</w:t>
      </w:r>
      <w:r w:rsidR="00B769E9" w:rsidRPr="0011373B">
        <w:rPr>
          <w:rFonts w:ascii="Times New Roman" w:hAnsi="Times New Roman"/>
          <w:sz w:val="24"/>
          <w:szCs w:val="24"/>
        </w:rPr>
        <w:t>:</w:t>
      </w:r>
    </w:p>
    <w:p w:rsidR="00B769E9" w:rsidRPr="0011373B" w:rsidRDefault="00B769E9" w:rsidP="00B769E9">
      <w:pPr>
        <w:jc w:val="both"/>
        <w:rPr>
          <w:rFonts w:ascii="Times New Roman" w:hAnsi="Times New Roman"/>
          <w:sz w:val="24"/>
          <w:szCs w:val="24"/>
        </w:rPr>
      </w:pPr>
    </w:p>
    <w:p w:rsidR="00B769E9" w:rsidRDefault="00A91F80" w:rsidP="00B769E9">
      <w:pPr>
        <w:pStyle w:val="Akapitzlist"/>
        <w:numPr>
          <w:ilvl w:val="0"/>
          <w:numId w:val="2"/>
        </w:numPr>
        <w:jc w:val="both"/>
        <w:rPr>
          <w:rFonts w:ascii="Times New Roman" w:hAnsi="Times New Roman"/>
          <w:sz w:val="24"/>
          <w:szCs w:val="24"/>
        </w:rPr>
      </w:pPr>
      <w:r>
        <w:rPr>
          <w:rFonts w:ascii="Times New Roman" w:hAnsi="Times New Roman"/>
          <w:sz w:val="24"/>
          <w:szCs w:val="24"/>
        </w:rPr>
        <w:t>Faktura Nr 2/GLO/2019 z dnia 29.01</w:t>
      </w:r>
      <w:r w:rsidR="00B769E9">
        <w:rPr>
          <w:rFonts w:ascii="Times New Roman" w:hAnsi="Times New Roman"/>
          <w:sz w:val="24"/>
          <w:szCs w:val="24"/>
        </w:rPr>
        <w:t>.2019r., wyst</w:t>
      </w:r>
      <w:r>
        <w:rPr>
          <w:rFonts w:ascii="Times New Roman" w:hAnsi="Times New Roman"/>
          <w:sz w:val="24"/>
          <w:szCs w:val="24"/>
        </w:rPr>
        <w:t>awiona przez „KARIX” AUTO CZĘŚCI OSADA RENATA Orchowo, na kwotę 1 635,63</w:t>
      </w:r>
      <w:r w:rsidR="00B769E9">
        <w:rPr>
          <w:rFonts w:ascii="Times New Roman" w:hAnsi="Times New Roman"/>
          <w:sz w:val="24"/>
          <w:szCs w:val="24"/>
        </w:rPr>
        <w:t xml:space="preserve"> zł, d</w:t>
      </w:r>
      <w:r>
        <w:rPr>
          <w:rFonts w:ascii="Times New Roman" w:hAnsi="Times New Roman"/>
          <w:sz w:val="24"/>
          <w:szCs w:val="24"/>
        </w:rPr>
        <w:t>otycząca zakupu części do samochodu</w:t>
      </w:r>
      <w:r w:rsidR="00B769E9">
        <w:rPr>
          <w:rFonts w:ascii="Times New Roman" w:hAnsi="Times New Roman"/>
          <w:sz w:val="24"/>
          <w:szCs w:val="24"/>
        </w:rPr>
        <w:t xml:space="preserve"> </w:t>
      </w:r>
      <w:r>
        <w:rPr>
          <w:rFonts w:ascii="Times New Roman" w:hAnsi="Times New Roman"/>
          <w:b/>
          <w:sz w:val="24"/>
          <w:szCs w:val="24"/>
        </w:rPr>
        <w:t>(załącznik nr 8</w:t>
      </w:r>
      <w:r w:rsidR="00B769E9">
        <w:rPr>
          <w:rFonts w:ascii="Times New Roman" w:hAnsi="Times New Roman"/>
          <w:b/>
          <w:sz w:val="24"/>
          <w:szCs w:val="24"/>
        </w:rPr>
        <w:t xml:space="preserve"> do protokołu)</w:t>
      </w:r>
      <w:r>
        <w:rPr>
          <w:rFonts w:ascii="Times New Roman" w:hAnsi="Times New Roman"/>
          <w:b/>
          <w:sz w:val="24"/>
          <w:szCs w:val="24"/>
        </w:rPr>
        <w:t xml:space="preserve"> </w:t>
      </w:r>
      <w:r>
        <w:rPr>
          <w:rFonts w:ascii="Times New Roman" w:hAnsi="Times New Roman"/>
          <w:sz w:val="24"/>
          <w:szCs w:val="24"/>
        </w:rPr>
        <w:t>Zapytał jednocześnie czy należy rozumieć że dotyczą one VW.</w:t>
      </w:r>
    </w:p>
    <w:p w:rsidR="00A91F80" w:rsidRDefault="00A91F80" w:rsidP="00A91F80">
      <w:pPr>
        <w:jc w:val="both"/>
        <w:rPr>
          <w:rFonts w:ascii="Times New Roman" w:hAnsi="Times New Roman"/>
          <w:sz w:val="24"/>
          <w:szCs w:val="24"/>
        </w:rPr>
      </w:pPr>
    </w:p>
    <w:p w:rsidR="00A91F80" w:rsidRDefault="00A91F80" w:rsidP="00A91F80">
      <w:pPr>
        <w:jc w:val="both"/>
        <w:rPr>
          <w:rFonts w:ascii="Times New Roman" w:hAnsi="Times New Roman"/>
          <w:sz w:val="24"/>
          <w:szCs w:val="24"/>
        </w:rPr>
      </w:pPr>
      <w:r>
        <w:rPr>
          <w:rFonts w:ascii="Times New Roman" w:hAnsi="Times New Roman"/>
          <w:sz w:val="24"/>
          <w:szCs w:val="24"/>
        </w:rPr>
        <w:t>Skarbnik Gminy Anna Błaszczyk wyjaśniła, że chodzi o drugi samochód będący na stanie OSP Orchowo.</w:t>
      </w:r>
    </w:p>
    <w:p w:rsidR="00A91F80" w:rsidRDefault="00A91F80" w:rsidP="00A91F80">
      <w:pPr>
        <w:jc w:val="both"/>
        <w:rPr>
          <w:rFonts w:ascii="Times New Roman" w:hAnsi="Times New Roman"/>
          <w:sz w:val="24"/>
          <w:szCs w:val="24"/>
        </w:rPr>
      </w:pPr>
    </w:p>
    <w:p w:rsidR="00A91F80" w:rsidRDefault="00A91F80" w:rsidP="00A91F80">
      <w:pPr>
        <w:jc w:val="both"/>
        <w:rPr>
          <w:rFonts w:ascii="Times New Roman" w:hAnsi="Times New Roman"/>
          <w:sz w:val="24"/>
          <w:szCs w:val="24"/>
        </w:rPr>
      </w:pPr>
      <w:r>
        <w:rPr>
          <w:rFonts w:ascii="Times New Roman" w:hAnsi="Times New Roman"/>
          <w:sz w:val="24"/>
          <w:szCs w:val="24"/>
        </w:rPr>
        <w:t>Przewodniczący Komisji Rewizyjnej Grzegorz Mikuła zwrócił uwagę na fakt że w/w faktura nie jest opisana.</w:t>
      </w:r>
    </w:p>
    <w:p w:rsidR="00A91F80" w:rsidRDefault="00A91F80" w:rsidP="00A91F80">
      <w:pPr>
        <w:jc w:val="both"/>
        <w:rPr>
          <w:rFonts w:ascii="Times New Roman" w:hAnsi="Times New Roman"/>
          <w:sz w:val="24"/>
          <w:szCs w:val="24"/>
        </w:rPr>
      </w:pPr>
    </w:p>
    <w:p w:rsidR="00A91F80" w:rsidRDefault="00A91F80" w:rsidP="00A91F80">
      <w:pPr>
        <w:jc w:val="both"/>
        <w:rPr>
          <w:rFonts w:ascii="Times New Roman" w:hAnsi="Times New Roman"/>
          <w:sz w:val="24"/>
          <w:szCs w:val="24"/>
        </w:rPr>
      </w:pPr>
      <w:r>
        <w:rPr>
          <w:rFonts w:ascii="Times New Roman" w:hAnsi="Times New Roman"/>
          <w:sz w:val="24"/>
          <w:szCs w:val="24"/>
        </w:rPr>
        <w:t>Skarbnik Gminy Anna Błaszczyk powiedziała, że jest opisana tylko ta część nie została skserowana.</w:t>
      </w:r>
    </w:p>
    <w:p w:rsidR="00A91F80" w:rsidRDefault="00A91F80" w:rsidP="00A91F80">
      <w:pPr>
        <w:jc w:val="both"/>
        <w:rPr>
          <w:rFonts w:ascii="Times New Roman" w:hAnsi="Times New Roman"/>
          <w:sz w:val="24"/>
          <w:szCs w:val="24"/>
        </w:rPr>
      </w:pPr>
    </w:p>
    <w:p w:rsidR="00A91F80" w:rsidRDefault="00A91F80" w:rsidP="00A91F80">
      <w:pPr>
        <w:jc w:val="both"/>
        <w:rPr>
          <w:rFonts w:ascii="Times New Roman" w:hAnsi="Times New Roman"/>
          <w:sz w:val="24"/>
          <w:szCs w:val="24"/>
        </w:rPr>
      </w:pPr>
      <w:r>
        <w:rPr>
          <w:rFonts w:ascii="Times New Roman" w:hAnsi="Times New Roman"/>
          <w:sz w:val="24"/>
          <w:szCs w:val="24"/>
        </w:rPr>
        <w:t>Przewodnicząca Komisji Oświaty Lidia Bąkowska będąca członkiem komisji przedstawiła następującą fakturę:</w:t>
      </w:r>
    </w:p>
    <w:p w:rsidR="00A91F80" w:rsidRPr="00A91F80" w:rsidRDefault="00A91F80" w:rsidP="00A91F80">
      <w:pPr>
        <w:jc w:val="both"/>
        <w:rPr>
          <w:rFonts w:ascii="Times New Roman" w:hAnsi="Times New Roman"/>
          <w:sz w:val="24"/>
          <w:szCs w:val="24"/>
        </w:rPr>
      </w:pPr>
    </w:p>
    <w:p w:rsidR="00EE0453" w:rsidRPr="00766C95" w:rsidRDefault="00A91F80" w:rsidP="00A91F80">
      <w:pPr>
        <w:pStyle w:val="Akapitzlist"/>
        <w:numPr>
          <w:ilvl w:val="0"/>
          <w:numId w:val="2"/>
        </w:numPr>
        <w:jc w:val="both"/>
        <w:rPr>
          <w:rFonts w:ascii="Times New Roman" w:hAnsi="Times New Roman"/>
          <w:sz w:val="24"/>
          <w:szCs w:val="24"/>
        </w:rPr>
      </w:pPr>
      <w:r>
        <w:rPr>
          <w:rFonts w:ascii="Times New Roman" w:hAnsi="Times New Roman"/>
          <w:sz w:val="24"/>
          <w:szCs w:val="24"/>
        </w:rPr>
        <w:t>Faktura Nr 730/2019 z dnia 13.06</w:t>
      </w:r>
      <w:r w:rsidRPr="00A91F80">
        <w:rPr>
          <w:rFonts w:ascii="Times New Roman" w:hAnsi="Times New Roman"/>
          <w:sz w:val="24"/>
          <w:szCs w:val="24"/>
        </w:rPr>
        <w:t xml:space="preserve">.2019r., </w:t>
      </w:r>
      <w:r>
        <w:rPr>
          <w:rFonts w:ascii="Times New Roman" w:hAnsi="Times New Roman"/>
          <w:sz w:val="24"/>
          <w:szCs w:val="24"/>
        </w:rPr>
        <w:t xml:space="preserve">wraz z potwierdzeniem operacji, </w:t>
      </w:r>
      <w:r w:rsidRPr="00A91F80">
        <w:rPr>
          <w:rFonts w:ascii="Times New Roman" w:hAnsi="Times New Roman"/>
          <w:sz w:val="24"/>
          <w:szCs w:val="24"/>
        </w:rPr>
        <w:t xml:space="preserve">wystawiona przez </w:t>
      </w:r>
      <w:r>
        <w:rPr>
          <w:rFonts w:ascii="Times New Roman" w:hAnsi="Times New Roman"/>
          <w:sz w:val="24"/>
          <w:szCs w:val="24"/>
        </w:rPr>
        <w:t xml:space="preserve">HURT-DETAL CZĘŚCI TIR Andrzej </w:t>
      </w:r>
      <w:proofErr w:type="spellStart"/>
      <w:r>
        <w:rPr>
          <w:rFonts w:ascii="Times New Roman" w:hAnsi="Times New Roman"/>
          <w:sz w:val="24"/>
          <w:szCs w:val="24"/>
        </w:rPr>
        <w:t>Leitgeber</w:t>
      </w:r>
      <w:proofErr w:type="spellEnd"/>
      <w:r>
        <w:rPr>
          <w:rFonts w:ascii="Times New Roman" w:hAnsi="Times New Roman"/>
          <w:sz w:val="24"/>
          <w:szCs w:val="24"/>
        </w:rPr>
        <w:t xml:space="preserve"> Poznań, na kwotę 2 000,</w:t>
      </w:r>
      <w:r w:rsidRPr="00A91F80">
        <w:rPr>
          <w:rFonts w:ascii="Times New Roman" w:hAnsi="Times New Roman"/>
          <w:sz w:val="24"/>
          <w:szCs w:val="24"/>
        </w:rPr>
        <w:t xml:space="preserve"> zł, dotycząca zakupu </w:t>
      </w:r>
      <w:r>
        <w:rPr>
          <w:rFonts w:ascii="Times New Roman" w:hAnsi="Times New Roman"/>
          <w:sz w:val="24"/>
          <w:szCs w:val="24"/>
        </w:rPr>
        <w:t>resorów do samochodu pożarniczego star znajdującego się w OSP Słowikowo</w:t>
      </w:r>
      <w:r w:rsidRPr="00A91F80">
        <w:rPr>
          <w:rFonts w:ascii="Times New Roman" w:hAnsi="Times New Roman"/>
          <w:sz w:val="24"/>
          <w:szCs w:val="24"/>
        </w:rPr>
        <w:t xml:space="preserve"> </w:t>
      </w:r>
      <w:r>
        <w:rPr>
          <w:rFonts w:ascii="Times New Roman" w:hAnsi="Times New Roman"/>
          <w:b/>
          <w:sz w:val="24"/>
          <w:szCs w:val="24"/>
        </w:rPr>
        <w:t>(załącznik nr 9</w:t>
      </w:r>
      <w:r w:rsidRPr="00A91F80">
        <w:rPr>
          <w:rFonts w:ascii="Times New Roman" w:hAnsi="Times New Roman"/>
          <w:b/>
          <w:sz w:val="24"/>
          <w:szCs w:val="24"/>
        </w:rPr>
        <w:t xml:space="preserve"> do protokołu)</w:t>
      </w:r>
    </w:p>
    <w:p w:rsidR="00766C95" w:rsidRDefault="00766C95" w:rsidP="00766C95">
      <w:pPr>
        <w:jc w:val="both"/>
        <w:rPr>
          <w:rFonts w:ascii="Times New Roman" w:hAnsi="Times New Roman"/>
          <w:sz w:val="24"/>
          <w:szCs w:val="24"/>
        </w:rPr>
      </w:pPr>
    </w:p>
    <w:p w:rsidR="00766C95" w:rsidRPr="00EE01D4" w:rsidRDefault="00766C95" w:rsidP="00766C95">
      <w:pPr>
        <w:jc w:val="both"/>
        <w:rPr>
          <w:rFonts w:ascii="Times New Roman" w:hAnsi="Times New Roman"/>
          <w:sz w:val="24"/>
          <w:szCs w:val="24"/>
        </w:rPr>
      </w:pPr>
      <w:r w:rsidRPr="00EE01D4">
        <w:rPr>
          <w:rFonts w:ascii="Times New Roman" w:hAnsi="Times New Roman"/>
          <w:sz w:val="24"/>
          <w:szCs w:val="24"/>
        </w:rPr>
        <w:t xml:space="preserve">Zastępca Przewodniczącego Komisji Rewizyjnej </w:t>
      </w:r>
      <w:r>
        <w:rPr>
          <w:rFonts w:ascii="Times New Roman" w:hAnsi="Times New Roman"/>
          <w:sz w:val="24"/>
          <w:szCs w:val="24"/>
        </w:rPr>
        <w:t>Bogdan Chmielarczyk przedstawił</w:t>
      </w:r>
      <w:r w:rsidRPr="00EE01D4">
        <w:rPr>
          <w:rFonts w:ascii="Times New Roman" w:hAnsi="Times New Roman"/>
          <w:sz w:val="24"/>
          <w:szCs w:val="24"/>
        </w:rPr>
        <w:t xml:space="preserve"> następującą fakturę:</w:t>
      </w:r>
    </w:p>
    <w:p w:rsidR="00766C95" w:rsidRPr="00766C95" w:rsidRDefault="00766C95" w:rsidP="00766C95">
      <w:pPr>
        <w:pStyle w:val="Akapitzlist"/>
        <w:numPr>
          <w:ilvl w:val="0"/>
          <w:numId w:val="2"/>
        </w:numPr>
        <w:jc w:val="both"/>
        <w:rPr>
          <w:rFonts w:ascii="Times New Roman" w:hAnsi="Times New Roman"/>
          <w:sz w:val="24"/>
          <w:szCs w:val="24"/>
        </w:rPr>
      </w:pPr>
      <w:r>
        <w:rPr>
          <w:rFonts w:ascii="Times New Roman" w:hAnsi="Times New Roman"/>
          <w:sz w:val="24"/>
          <w:szCs w:val="24"/>
        </w:rPr>
        <w:t>Faktura Nr 120264495 z dnia 09.01</w:t>
      </w:r>
      <w:r w:rsidRPr="00766C95">
        <w:rPr>
          <w:rFonts w:ascii="Times New Roman" w:hAnsi="Times New Roman"/>
          <w:sz w:val="24"/>
          <w:szCs w:val="24"/>
        </w:rPr>
        <w:t>.2019r., wystawiona przez</w:t>
      </w:r>
      <w:r>
        <w:rPr>
          <w:rFonts w:ascii="Times New Roman" w:hAnsi="Times New Roman"/>
          <w:sz w:val="24"/>
          <w:szCs w:val="24"/>
        </w:rPr>
        <w:t xml:space="preserve"> SCANIA Polska S.A., na kwotę 8 004,59 zł, dotycząca przeprowadzenia pełnego przeglądu technicznego wraz z wymianą części eksploatacyjnych</w:t>
      </w:r>
      <w:r w:rsidRPr="00766C95">
        <w:rPr>
          <w:rFonts w:ascii="Times New Roman" w:hAnsi="Times New Roman"/>
          <w:sz w:val="24"/>
          <w:szCs w:val="24"/>
        </w:rPr>
        <w:t xml:space="preserve"> </w:t>
      </w:r>
      <w:r w:rsidRPr="00766C95">
        <w:rPr>
          <w:rFonts w:ascii="Times New Roman" w:hAnsi="Times New Roman"/>
          <w:b/>
          <w:sz w:val="24"/>
          <w:szCs w:val="24"/>
        </w:rPr>
        <w:t>(załącznik</w:t>
      </w:r>
      <w:r>
        <w:rPr>
          <w:rFonts w:ascii="Times New Roman" w:hAnsi="Times New Roman"/>
          <w:b/>
          <w:sz w:val="24"/>
          <w:szCs w:val="24"/>
        </w:rPr>
        <w:t xml:space="preserve"> nr 10</w:t>
      </w:r>
      <w:r w:rsidRPr="00766C95">
        <w:rPr>
          <w:rFonts w:ascii="Times New Roman" w:hAnsi="Times New Roman"/>
          <w:b/>
          <w:sz w:val="24"/>
          <w:szCs w:val="24"/>
        </w:rPr>
        <w:t xml:space="preserve"> do protokołu)</w:t>
      </w:r>
    </w:p>
    <w:p w:rsidR="00766C95" w:rsidRPr="0011373B" w:rsidRDefault="00766C95" w:rsidP="00766C95">
      <w:pPr>
        <w:jc w:val="both"/>
        <w:rPr>
          <w:rFonts w:ascii="Times New Roman" w:hAnsi="Times New Roman"/>
          <w:sz w:val="24"/>
          <w:szCs w:val="24"/>
        </w:rPr>
      </w:pPr>
      <w:r>
        <w:rPr>
          <w:rFonts w:ascii="Times New Roman" w:hAnsi="Times New Roman"/>
          <w:sz w:val="24"/>
          <w:szCs w:val="24"/>
        </w:rPr>
        <w:lastRenderedPageBreak/>
        <w:t>Przewodniczący Komisji Rewizyjnej Grzegorz Mikuła przedstawił następującą fakturę</w:t>
      </w:r>
      <w:r w:rsidRPr="0011373B">
        <w:rPr>
          <w:rFonts w:ascii="Times New Roman" w:hAnsi="Times New Roman"/>
          <w:sz w:val="24"/>
          <w:szCs w:val="24"/>
        </w:rPr>
        <w:t>:</w:t>
      </w:r>
    </w:p>
    <w:p w:rsidR="00766C95" w:rsidRPr="0011373B" w:rsidRDefault="00766C95" w:rsidP="00766C95">
      <w:pPr>
        <w:jc w:val="both"/>
        <w:rPr>
          <w:rFonts w:ascii="Times New Roman" w:hAnsi="Times New Roman"/>
          <w:sz w:val="24"/>
          <w:szCs w:val="24"/>
        </w:rPr>
      </w:pPr>
    </w:p>
    <w:p w:rsidR="00766C95" w:rsidRDefault="00766C95" w:rsidP="00766C95">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Faktura Nr FA/000904/2019 z dnia 24.06.2019r., wystawiona przez ELNEX Dariusz Józef Nowak Radom, na kwotę 407,13 zł, dotycząca zakupu akumulatorów do radiostacji dla OSP Bielsko </w:t>
      </w:r>
      <w:r>
        <w:rPr>
          <w:rFonts w:ascii="Times New Roman" w:hAnsi="Times New Roman"/>
          <w:b/>
          <w:sz w:val="24"/>
          <w:szCs w:val="24"/>
        </w:rPr>
        <w:t xml:space="preserve">(załącznik nr 11 do protokołu) </w:t>
      </w:r>
    </w:p>
    <w:p w:rsidR="003A35B2" w:rsidRDefault="003A35B2" w:rsidP="003A35B2">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Faktura Nr 90015321 z dnia 18.02.2019r., wystawiona przez MSA Polska Sp. z o.o. Raszyn, na kwotę 511,68 zł, dotycząca konserwacji aparatów powietrznych </w:t>
      </w:r>
      <w:r>
        <w:rPr>
          <w:rFonts w:ascii="Times New Roman" w:hAnsi="Times New Roman"/>
          <w:b/>
          <w:sz w:val="24"/>
          <w:szCs w:val="24"/>
        </w:rPr>
        <w:t xml:space="preserve">(załącznik nr 12 do protokołu) </w:t>
      </w:r>
    </w:p>
    <w:p w:rsidR="003A35B2" w:rsidRPr="003A35B2" w:rsidRDefault="003A35B2" w:rsidP="003A35B2">
      <w:pPr>
        <w:jc w:val="both"/>
        <w:rPr>
          <w:rFonts w:ascii="Times New Roman" w:hAnsi="Times New Roman"/>
          <w:sz w:val="24"/>
          <w:szCs w:val="24"/>
        </w:rPr>
      </w:pPr>
    </w:p>
    <w:p w:rsidR="003A35B2" w:rsidRPr="00EE01D4" w:rsidRDefault="003A35B2" w:rsidP="003A35B2">
      <w:pPr>
        <w:jc w:val="both"/>
        <w:rPr>
          <w:rFonts w:ascii="Times New Roman" w:hAnsi="Times New Roman"/>
          <w:sz w:val="24"/>
          <w:szCs w:val="24"/>
        </w:rPr>
      </w:pPr>
      <w:r w:rsidRPr="00EE01D4">
        <w:rPr>
          <w:rFonts w:ascii="Times New Roman" w:hAnsi="Times New Roman"/>
          <w:sz w:val="24"/>
          <w:szCs w:val="24"/>
        </w:rPr>
        <w:t xml:space="preserve">Zastępca Przewodniczącego Komisji Rewizyjnej </w:t>
      </w:r>
      <w:r>
        <w:rPr>
          <w:rFonts w:ascii="Times New Roman" w:hAnsi="Times New Roman"/>
          <w:sz w:val="24"/>
          <w:szCs w:val="24"/>
        </w:rPr>
        <w:t>Bogdan Chmielarczyk przedstawił</w:t>
      </w:r>
      <w:r w:rsidRPr="00EE01D4">
        <w:rPr>
          <w:rFonts w:ascii="Times New Roman" w:hAnsi="Times New Roman"/>
          <w:sz w:val="24"/>
          <w:szCs w:val="24"/>
        </w:rPr>
        <w:t xml:space="preserve"> następującą fakturę:</w:t>
      </w:r>
    </w:p>
    <w:p w:rsidR="003A35B2" w:rsidRPr="00766C95" w:rsidRDefault="003A35B2" w:rsidP="003A35B2">
      <w:pPr>
        <w:pStyle w:val="Akapitzlist"/>
        <w:numPr>
          <w:ilvl w:val="0"/>
          <w:numId w:val="2"/>
        </w:numPr>
        <w:jc w:val="both"/>
        <w:rPr>
          <w:rFonts w:ascii="Times New Roman" w:hAnsi="Times New Roman"/>
          <w:sz w:val="24"/>
          <w:szCs w:val="24"/>
        </w:rPr>
      </w:pPr>
      <w:r>
        <w:rPr>
          <w:rFonts w:ascii="Times New Roman" w:hAnsi="Times New Roman"/>
          <w:sz w:val="24"/>
          <w:szCs w:val="24"/>
        </w:rPr>
        <w:t>Faktura Nr FV/00185/2019 z dnia 23.04</w:t>
      </w:r>
      <w:r w:rsidRPr="00766C95">
        <w:rPr>
          <w:rFonts w:ascii="Times New Roman" w:hAnsi="Times New Roman"/>
          <w:sz w:val="24"/>
          <w:szCs w:val="24"/>
        </w:rPr>
        <w:t>.2019r., wystawiona przez</w:t>
      </w:r>
      <w:r>
        <w:rPr>
          <w:rFonts w:ascii="Times New Roman" w:hAnsi="Times New Roman"/>
          <w:sz w:val="24"/>
          <w:szCs w:val="24"/>
        </w:rPr>
        <w:t xml:space="preserve"> Stację Obsługi Samochodów Paweł Górny Orchowo, na kwotę 204,00 zł, dotycząca </w:t>
      </w:r>
      <w:r w:rsidR="00CE64F6">
        <w:rPr>
          <w:rFonts w:ascii="Times New Roman" w:hAnsi="Times New Roman"/>
          <w:sz w:val="24"/>
          <w:szCs w:val="24"/>
        </w:rPr>
        <w:t>okresowego badania technicznego samochodu pożarniczego Jelcz OSP Bielsko</w:t>
      </w:r>
      <w:r w:rsidRPr="00766C95">
        <w:rPr>
          <w:rFonts w:ascii="Times New Roman" w:hAnsi="Times New Roman"/>
          <w:sz w:val="24"/>
          <w:szCs w:val="24"/>
        </w:rPr>
        <w:t xml:space="preserve"> </w:t>
      </w:r>
      <w:r w:rsidRPr="00766C95">
        <w:rPr>
          <w:rFonts w:ascii="Times New Roman" w:hAnsi="Times New Roman"/>
          <w:b/>
          <w:sz w:val="24"/>
          <w:szCs w:val="24"/>
        </w:rPr>
        <w:t>(załącznik</w:t>
      </w:r>
      <w:r w:rsidR="00CE64F6">
        <w:rPr>
          <w:rFonts w:ascii="Times New Roman" w:hAnsi="Times New Roman"/>
          <w:b/>
          <w:sz w:val="24"/>
          <w:szCs w:val="24"/>
        </w:rPr>
        <w:t xml:space="preserve"> nr 13</w:t>
      </w:r>
      <w:r w:rsidRPr="00766C95">
        <w:rPr>
          <w:rFonts w:ascii="Times New Roman" w:hAnsi="Times New Roman"/>
          <w:b/>
          <w:sz w:val="24"/>
          <w:szCs w:val="24"/>
        </w:rPr>
        <w:t xml:space="preserve"> do protokołu)</w:t>
      </w:r>
    </w:p>
    <w:p w:rsidR="00766C95" w:rsidRDefault="00766C95" w:rsidP="00766C95">
      <w:pPr>
        <w:jc w:val="both"/>
        <w:rPr>
          <w:rFonts w:ascii="Times New Roman" w:hAnsi="Times New Roman"/>
          <w:sz w:val="24"/>
          <w:szCs w:val="24"/>
        </w:rPr>
      </w:pPr>
    </w:p>
    <w:p w:rsidR="00D97538" w:rsidRPr="0011373B" w:rsidRDefault="00D97538" w:rsidP="00D97538">
      <w:pPr>
        <w:jc w:val="both"/>
        <w:rPr>
          <w:rFonts w:ascii="Times New Roman" w:hAnsi="Times New Roman"/>
          <w:sz w:val="24"/>
          <w:szCs w:val="24"/>
        </w:rPr>
      </w:pPr>
      <w:r>
        <w:rPr>
          <w:rFonts w:ascii="Times New Roman" w:hAnsi="Times New Roman"/>
          <w:sz w:val="24"/>
          <w:szCs w:val="24"/>
        </w:rPr>
        <w:t>Przewodniczący Komisji Rewizyjnej Grzegorz Mikuła przedstawił następującą fakturę</w:t>
      </w:r>
      <w:r w:rsidRPr="0011373B">
        <w:rPr>
          <w:rFonts w:ascii="Times New Roman" w:hAnsi="Times New Roman"/>
          <w:sz w:val="24"/>
          <w:szCs w:val="24"/>
        </w:rPr>
        <w:t>:</w:t>
      </w:r>
    </w:p>
    <w:p w:rsidR="00D97538" w:rsidRPr="0011373B" w:rsidRDefault="00D97538" w:rsidP="00D97538">
      <w:pPr>
        <w:jc w:val="both"/>
        <w:rPr>
          <w:rFonts w:ascii="Times New Roman" w:hAnsi="Times New Roman"/>
          <w:sz w:val="24"/>
          <w:szCs w:val="24"/>
        </w:rPr>
      </w:pPr>
    </w:p>
    <w:p w:rsidR="00D97538" w:rsidRDefault="00D97538" w:rsidP="00D97538">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Faktura Nr 1787/2019 z dnia 08.08.2019r., wystawiona przez </w:t>
      </w:r>
      <w:proofErr w:type="spellStart"/>
      <w:r>
        <w:rPr>
          <w:rFonts w:ascii="Times New Roman" w:hAnsi="Times New Roman"/>
          <w:sz w:val="24"/>
          <w:szCs w:val="24"/>
        </w:rPr>
        <w:t>Flortech</w:t>
      </w:r>
      <w:proofErr w:type="spellEnd"/>
      <w:r>
        <w:rPr>
          <w:rFonts w:ascii="Times New Roman" w:hAnsi="Times New Roman"/>
          <w:sz w:val="24"/>
          <w:szCs w:val="24"/>
        </w:rPr>
        <w:t xml:space="preserve"> Sp. z o.o. Konin, na kwotę 4 833,90 zł, dotycząca legalizacji aparatów powietrznych dla OSP Słowikowo </w:t>
      </w:r>
      <w:r>
        <w:rPr>
          <w:rFonts w:ascii="Times New Roman" w:hAnsi="Times New Roman"/>
          <w:b/>
          <w:sz w:val="24"/>
          <w:szCs w:val="24"/>
        </w:rPr>
        <w:t xml:space="preserve">(załącznik nr 14 do protokołu) </w:t>
      </w:r>
    </w:p>
    <w:p w:rsidR="00766C95" w:rsidRDefault="00766C95" w:rsidP="00766C95">
      <w:pPr>
        <w:jc w:val="both"/>
        <w:rPr>
          <w:rFonts w:ascii="Times New Roman" w:hAnsi="Times New Roman"/>
          <w:sz w:val="24"/>
          <w:szCs w:val="24"/>
        </w:rPr>
      </w:pPr>
    </w:p>
    <w:p w:rsidR="00D97538" w:rsidRPr="00615A84" w:rsidRDefault="00D97538" w:rsidP="00D97538">
      <w:pPr>
        <w:spacing w:line="360" w:lineRule="auto"/>
        <w:jc w:val="both"/>
        <w:rPr>
          <w:rFonts w:ascii="Times New Roman" w:hAnsi="Times New Roman"/>
          <w:b/>
          <w:bCs/>
          <w:sz w:val="24"/>
          <w:szCs w:val="24"/>
        </w:rPr>
      </w:pPr>
      <w:bookmarkStart w:id="0" w:name="_GoBack"/>
      <w:r>
        <w:rPr>
          <w:rFonts w:ascii="Times New Roman" w:hAnsi="Times New Roman"/>
          <w:b/>
          <w:bCs/>
          <w:sz w:val="24"/>
          <w:szCs w:val="24"/>
        </w:rPr>
        <w:t>Ad. pkt 6</w:t>
      </w:r>
      <w:r w:rsidRPr="00615A84">
        <w:rPr>
          <w:rFonts w:ascii="Times New Roman" w:hAnsi="Times New Roman"/>
          <w:b/>
          <w:bCs/>
          <w:sz w:val="24"/>
          <w:szCs w:val="24"/>
        </w:rPr>
        <w:t>) Zakończenie.</w:t>
      </w:r>
    </w:p>
    <w:p w:rsidR="00D97538" w:rsidRPr="00615A84" w:rsidRDefault="00D97538" w:rsidP="00D97538">
      <w:pPr>
        <w:spacing w:before="100" w:beforeAutospacing="1"/>
        <w:jc w:val="both"/>
        <w:rPr>
          <w:rFonts w:ascii="Times New Roman" w:hAnsi="Times New Roman"/>
          <w:sz w:val="24"/>
          <w:szCs w:val="24"/>
        </w:rPr>
      </w:pPr>
      <w:r w:rsidRPr="00615A84">
        <w:rPr>
          <w:rFonts w:ascii="Times New Roman" w:hAnsi="Times New Roman"/>
          <w:sz w:val="24"/>
          <w:szCs w:val="24"/>
        </w:rPr>
        <w:t>Następnie wobec braku kolejnych zapytań, dyskusji w temacie oraz wycze</w:t>
      </w:r>
      <w:r>
        <w:rPr>
          <w:rFonts w:ascii="Times New Roman" w:hAnsi="Times New Roman"/>
          <w:sz w:val="24"/>
          <w:szCs w:val="24"/>
        </w:rPr>
        <w:t>rpaniu porządku obrad o godz. 13</w:t>
      </w:r>
      <w:r>
        <w:rPr>
          <w:rFonts w:ascii="Times New Roman" w:hAnsi="Times New Roman"/>
          <w:sz w:val="24"/>
          <w:szCs w:val="24"/>
          <w:vertAlign w:val="superscript"/>
        </w:rPr>
        <w:t>30</w:t>
      </w:r>
      <w:r w:rsidRPr="00615A84">
        <w:rPr>
          <w:rFonts w:ascii="Times New Roman" w:hAnsi="Times New Roman"/>
          <w:sz w:val="24"/>
          <w:szCs w:val="24"/>
          <w:vertAlign w:val="superscript"/>
        </w:rPr>
        <w:t xml:space="preserve"> </w:t>
      </w:r>
      <w:r w:rsidRPr="00615A84">
        <w:rPr>
          <w:rFonts w:ascii="Times New Roman" w:hAnsi="Times New Roman"/>
          <w:sz w:val="24"/>
          <w:szCs w:val="24"/>
        </w:rPr>
        <w:t>Przewodniczący Komisji Rewizyjnej Grzegorz Mikuła podziękował wszystkim za przybycie i zakończył obrady komisji.</w:t>
      </w:r>
    </w:p>
    <w:p w:rsidR="00D97538" w:rsidRPr="00615A84" w:rsidRDefault="00D97538" w:rsidP="00D97538">
      <w:pPr>
        <w:spacing w:before="100" w:beforeAutospacing="1" w:line="360" w:lineRule="auto"/>
        <w:jc w:val="both"/>
        <w:rPr>
          <w:rFonts w:ascii="Times New Roman" w:hAnsi="Times New Roman"/>
          <w:b/>
          <w:bCs/>
          <w:sz w:val="24"/>
          <w:szCs w:val="24"/>
        </w:rPr>
      </w:pPr>
      <w:r w:rsidRPr="00615A84">
        <w:rPr>
          <w:rFonts w:ascii="Times New Roman" w:hAnsi="Times New Roman"/>
          <w:b/>
          <w:bCs/>
          <w:sz w:val="24"/>
          <w:szCs w:val="24"/>
        </w:rPr>
        <w:t xml:space="preserve">      Protokół sporządziła: </w:t>
      </w:r>
    </w:p>
    <w:p w:rsidR="00D97538" w:rsidRPr="00615A84" w:rsidRDefault="00D97538" w:rsidP="00D97538">
      <w:pPr>
        <w:rPr>
          <w:rFonts w:ascii="Times New Roman" w:hAnsi="Times New Roman"/>
          <w:b/>
          <w:bCs/>
          <w:sz w:val="24"/>
          <w:szCs w:val="24"/>
        </w:rPr>
      </w:pPr>
    </w:p>
    <w:p w:rsidR="00D97538" w:rsidRPr="00615A84" w:rsidRDefault="00D97538" w:rsidP="00D97538">
      <w:pPr>
        <w:rPr>
          <w:rFonts w:ascii="Times New Roman" w:hAnsi="Times New Roman"/>
          <w:b/>
          <w:sz w:val="24"/>
          <w:szCs w:val="24"/>
        </w:rPr>
      </w:pPr>
      <w:r w:rsidRPr="00615A84">
        <w:rPr>
          <w:rFonts w:ascii="Times New Roman" w:hAnsi="Times New Roman"/>
          <w:b/>
          <w:bCs/>
          <w:sz w:val="24"/>
          <w:szCs w:val="24"/>
        </w:rPr>
        <w:t xml:space="preserve">       </w:t>
      </w:r>
      <w:r w:rsidRPr="00615A84">
        <w:rPr>
          <w:rFonts w:ascii="Times New Roman" w:hAnsi="Times New Roman"/>
          <w:b/>
          <w:sz w:val="24"/>
          <w:szCs w:val="24"/>
        </w:rPr>
        <w:t>Agnieszka Kolberg</w:t>
      </w:r>
    </w:p>
    <w:p w:rsidR="00D97538" w:rsidRPr="00615A84" w:rsidRDefault="00D97538" w:rsidP="00D97538">
      <w:pPr>
        <w:spacing w:before="100" w:beforeAutospacing="1" w:line="360" w:lineRule="auto"/>
        <w:jc w:val="both"/>
        <w:rPr>
          <w:rFonts w:ascii="Times New Roman" w:hAnsi="Times New Roman"/>
          <w:b/>
          <w:bCs/>
          <w:sz w:val="24"/>
          <w:szCs w:val="24"/>
          <w:u w:val="single"/>
        </w:rPr>
      </w:pPr>
      <w:r w:rsidRPr="00615A84">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D97538" w:rsidRPr="00615A84" w:rsidTr="00497CFB">
        <w:trPr>
          <w:trHeight w:val="293"/>
          <w:tblCellSpacing w:w="0" w:type="dxa"/>
        </w:trPr>
        <w:tc>
          <w:tcPr>
            <w:tcW w:w="916" w:type="dxa"/>
            <w:tcBorders>
              <w:top w:val="outset" w:sz="6" w:space="0" w:color="00000A"/>
              <w:bottom w:val="outset" w:sz="6" w:space="0" w:color="00000A"/>
              <w:right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r w:rsidRPr="00615A84">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r w:rsidRPr="00615A84">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r w:rsidRPr="00615A84">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r w:rsidRPr="00615A84">
              <w:rPr>
                <w:rFonts w:ascii="Times New Roman" w:hAnsi="Times New Roman"/>
                <w:b/>
                <w:bCs/>
                <w:sz w:val="24"/>
                <w:szCs w:val="24"/>
              </w:rPr>
              <w:t>Podpis</w:t>
            </w:r>
          </w:p>
        </w:tc>
      </w:tr>
      <w:tr w:rsidR="00D97538" w:rsidRPr="00615A84" w:rsidTr="00497CFB">
        <w:trPr>
          <w:trHeight w:val="415"/>
          <w:tblCellSpacing w:w="0" w:type="dxa"/>
        </w:trPr>
        <w:tc>
          <w:tcPr>
            <w:tcW w:w="916" w:type="dxa"/>
            <w:tcBorders>
              <w:top w:val="outset" w:sz="6" w:space="0" w:color="00000A"/>
              <w:bottom w:val="outset" w:sz="6" w:space="0" w:color="00000A"/>
              <w:right w:val="outset" w:sz="6" w:space="0" w:color="00000A"/>
            </w:tcBorders>
            <w:vAlign w:val="center"/>
          </w:tcPr>
          <w:p w:rsidR="00D97538" w:rsidRPr="00615A84" w:rsidRDefault="00D97538" w:rsidP="00D97538">
            <w:pPr>
              <w:numPr>
                <w:ilvl w:val="0"/>
                <w:numId w:val="7"/>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b/>
                <w:bCs/>
                <w:sz w:val="24"/>
                <w:szCs w:val="24"/>
              </w:rPr>
            </w:pPr>
            <w:r w:rsidRPr="00615A84">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r w:rsidRPr="00615A84">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p>
        </w:tc>
      </w:tr>
      <w:tr w:rsidR="00D97538" w:rsidRPr="00615A84" w:rsidTr="00497CFB">
        <w:trPr>
          <w:trHeight w:val="403"/>
          <w:tblCellSpacing w:w="0" w:type="dxa"/>
        </w:trPr>
        <w:tc>
          <w:tcPr>
            <w:tcW w:w="916" w:type="dxa"/>
            <w:tcBorders>
              <w:top w:val="outset" w:sz="6" w:space="0" w:color="00000A"/>
              <w:bottom w:val="outset" w:sz="6" w:space="0" w:color="00000A"/>
              <w:right w:val="outset" w:sz="6" w:space="0" w:color="00000A"/>
            </w:tcBorders>
            <w:vAlign w:val="center"/>
          </w:tcPr>
          <w:p w:rsidR="00D97538" w:rsidRPr="00615A84" w:rsidRDefault="00D97538" w:rsidP="00D97538">
            <w:pPr>
              <w:numPr>
                <w:ilvl w:val="0"/>
                <w:numId w:val="8"/>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r w:rsidRPr="00615A84">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r w:rsidRPr="00615A84">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p>
        </w:tc>
      </w:tr>
      <w:tr w:rsidR="00D97538" w:rsidRPr="00615A84" w:rsidTr="00497CFB">
        <w:trPr>
          <w:trHeight w:val="17"/>
          <w:tblCellSpacing w:w="0" w:type="dxa"/>
        </w:trPr>
        <w:tc>
          <w:tcPr>
            <w:tcW w:w="916" w:type="dxa"/>
            <w:tcBorders>
              <w:top w:val="outset" w:sz="6" w:space="0" w:color="00000A"/>
              <w:bottom w:val="outset" w:sz="6" w:space="0" w:color="00000A"/>
              <w:right w:val="outset" w:sz="6" w:space="0" w:color="00000A"/>
            </w:tcBorders>
            <w:vAlign w:val="center"/>
          </w:tcPr>
          <w:p w:rsidR="00D97538" w:rsidRPr="00615A84" w:rsidRDefault="00D97538" w:rsidP="00D97538">
            <w:pPr>
              <w:numPr>
                <w:ilvl w:val="0"/>
                <w:numId w:val="9"/>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r w:rsidRPr="00615A84">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r w:rsidRPr="00615A84">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D97538" w:rsidRPr="00615A84" w:rsidRDefault="00D97538" w:rsidP="00497CFB">
            <w:pPr>
              <w:spacing w:before="100" w:beforeAutospacing="1" w:after="119" w:line="360" w:lineRule="auto"/>
              <w:jc w:val="center"/>
              <w:rPr>
                <w:rFonts w:ascii="Times New Roman" w:hAnsi="Times New Roman"/>
                <w:sz w:val="24"/>
                <w:szCs w:val="24"/>
              </w:rPr>
            </w:pPr>
          </w:p>
        </w:tc>
      </w:tr>
      <w:bookmarkEnd w:id="0"/>
    </w:tbl>
    <w:p w:rsidR="00D97538" w:rsidRPr="00766C95" w:rsidRDefault="00D97538" w:rsidP="00766C95">
      <w:pPr>
        <w:jc w:val="both"/>
        <w:rPr>
          <w:rFonts w:ascii="Times New Roman" w:hAnsi="Times New Roman"/>
          <w:sz w:val="24"/>
          <w:szCs w:val="24"/>
        </w:rPr>
      </w:pPr>
    </w:p>
    <w:sectPr w:rsidR="00D97538" w:rsidRPr="00766C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726" w:rsidRDefault="00B76726" w:rsidP="0044622D">
      <w:r>
        <w:separator/>
      </w:r>
    </w:p>
  </w:endnote>
  <w:endnote w:type="continuationSeparator" w:id="0">
    <w:p w:rsidR="00B76726" w:rsidRDefault="00B76726" w:rsidP="0044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981099"/>
      <w:docPartObj>
        <w:docPartGallery w:val="Page Numbers (Bottom of Page)"/>
        <w:docPartUnique/>
      </w:docPartObj>
    </w:sdtPr>
    <w:sdtEndPr>
      <w:rPr>
        <w:rFonts w:ascii="Times New Roman" w:hAnsi="Times New Roman"/>
        <w:sz w:val="24"/>
        <w:szCs w:val="24"/>
      </w:rPr>
    </w:sdtEndPr>
    <w:sdtContent>
      <w:p w:rsidR="00D97538" w:rsidRPr="00D97538" w:rsidRDefault="00D97538">
        <w:pPr>
          <w:pStyle w:val="Stopka"/>
          <w:jc w:val="right"/>
          <w:rPr>
            <w:rFonts w:ascii="Times New Roman" w:hAnsi="Times New Roman"/>
            <w:sz w:val="24"/>
            <w:szCs w:val="24"/>
          </w:rPr>
        </w:pPr>
        <w:r w:rsidRPr="00D97538">
          <w:rPr>
            <w:rFonts w:ascii="Times New Roman" w:hAnsi="Times New Roman"/>
            <w:sz w:val="24"/>
            <w:szCs w:val="24"/>
          </w:rPr>
          <w:fldChar w:fldCharType="begin"/>
        </w:r>
        <w:r w:rsidRPr="00D97538">
          <w:rPr>
            <w:rFonts w:ascii="Times New Roman" w:hAnsi="Times New Roman"/>
            <w:sz w:val="24"/>
            <w:szCs w:val="24"/>
          </w:rPr>
          <w:instrText>PAGE   \* MERGEFORMAT</w:instrText>
        </w:r>
        <w:r w:rsidRPr="00D97538">
          <w:rPr>
            <w:rFonts w:ascii="Times New Roman" w:hAnsi="Times New Roman"/>
            <w:sz w:val="24"/>
            <w:szCs w:val="24"/>
          </w:rPr>
          <w:fldChar w:fldCharType="separate"/>
        </w:r>
        <w:r w:rsidR="0042505B">
          <w:rPr>
            <w:rFonts w:ascii="Times New Roman" w:hAnsi="Times New Roman"/>
            <w:noProof/>
            <w:sz w:val="24"/>
            <w:szCs w:val="24"/>
          </w:rPr>
          <w:t>13</w:t>
        </w:r>
        <w:r w:rsidRPr="00D97538">
          <w:rPr>
            <w:rFonts w:ascii="Times New Roman" w:hAnsi="Times New Roman"/>
            <w:sz w:val="24"/>
            <w:szCs w:val="24"/>
          </w:rPr>
          <w:fldChar w:fldCharType="end"/>
        </w:r>
      </w:p>
    </w:sdtContent>
  </w:sdt>
  <w:p w:rsidR="00D97538" w:rsidRDefault="00D975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726" w:rsidRDefault="00B76726" w:rsidP="0044622D">
      <w:r>
        <w:separator/>
      </w:r>
    </w:p>
  </w:footnote>
  <w:footnote w:type="continuationSeparator" w:id="0">
    <w:p w:rsidR="00B76726" w:rsidRDefault="00B76726" w:rsidP="00446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743DCC"/>
    <w:multiLevelType w:val="hybridMultilevel"/>
    <w:tmpl w:val="042C84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BE46FA"/>
    <w:multiLevelType w:val="hybridMultilevel"/>
    <w:tmpl w:val="DDEAF3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163437"/>
    <w:multiLevelType w:val="hybridMultilevel"/>
    <w:tmpl w:val="DDEAF3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1B2675"/>
    <w:multiLevelType w:val="hybridMultilevel"/>
    <w:tmpl w:val="BF50E5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AE3B97"/>
    <w:multiLevelType w:val="hybridMultilevel"/>
    <w:tmpl w:val="E48EC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8"/>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33"/>
    <w:rsid w:val="00025743"/>
    <w:rsid w:val="000317E8"/>
    <w:rsid w:val="00044DDC"/>
    <w:rsid w:val="00075F4F"/>
    <w:rsid w:val="000A289A"/>
    <w:rsid w:val="000B2B01"/>
    <w:rsid w:val="00105F32"/>
    <w:rsid w:val="0011233E"/>
    <w:rsid w:val="00137351"/>
    <w:rsid w:val="001852A4"/>
    <w:rsid w:val="001E7DDB"/>
    <w:rsid w:val="00254E74"/>
    <w:rsid w:val="002B5C82"/>
    <w:rsid w:val="002C6459"/>
    <w:rsid w:val="00321A1A"/>
    <w:rsid w:val="00371279"/>
    <w:rsid w:val="003A35B2"/>
    <w:rsid w:val="003A65F4"/>
    <w:rsid w:val="003F5694"/>
    <w:rsid w:val="0042505B"/>
    <w:rsid w:val="0044622D"/>
    <w:rsid w:val="004925C5"/>
    <w:rsid w:val="004C5124"/>
    <w:rsid w:val="005B55A4"/>
    <w:rsid w:val="006259B3"/>
    <w:rsid w:val="00634EB1"/>
    <w:rsid w:val="006417C7"/>
    <w:rsid w:val="006430F9"/>
    <w:rsid w:val="0064659E"/>
    <w:rsid w:val="00676636"/>
    <w:rsid w:val="00766C95"/>
    <w:rsid w:val="00885A5B"/>
    <w:rsid w:val="00893D16"/>
    <w:rsid w:val="00894DB1"/>
    <w:rsid w:val="008F4112"/>
    <w:rsid w:val="009125EA"/>
    <w:rsid w:val="00952942"/>
    <w:rsid w:val="00976A51"/>
    <w:rsid w:val="009F4447"/>
    <w:rsid w:val="00A23833"/>
    <w:rsid w:val="00A711B6"/>
    <w:rsid w:val="00A91F80"/>
    <w:rsid w:val="00B12E5A"/>
    <w:rsid w:val="00B76726"/>
    <w:rsid w:val="00B769E9"/>
    <w:rsid w:val="00BD10A6"/>
    <w:rsid w:val="00C12915"/>
    <w:rsid w:val="00CE64F6"/>
    <w:rsid w:val="00D32FF5"/>
    <w:rsid w:val="00D4698C"/>
    <w:rsid w:val="00D97538"/>
    <w:rsid w:val="00DE0C6B"/>
    <w:rsid w:val="00EB655B"/>
    <w:rsid w:val="00EE0453"/>
    <w:rsid w:val="00F343A6"/>
    <w:rsid w:val="00F5787C"/>
    <w:rsid w:val="00FA074C"/>
    <w:rsid w:val="00FC2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5E1AC-5232-4E11-BBE7-2AD1CBB8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833"/>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23833"/>
    <w:pPr>
      <w:spacing w:before="100" w:beforeAutospacing="1" w:after="119"/>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44622D"/>
    <w:rPr>
      <w:sz w:val="20"/>
      <w:szCs w:val="20"/>
    </w:rPr>
  </w:style>
  <w:style w:type="character" w:customStyle="1" w:styleId="TekstprzypisukocowegoZnak">
    <w:name w:val="Tekst przypisu końcowego Znak"/>
    <w:basedOn w:val="Domylnaczcionkaakapitu"/>
    <w:link w:val="Tekstprzypisukocowego"/>
    <w:uiPriority w:val="99"/>
    <w:semiHidden/>
    <w:rsid w:val="0044622D"/>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44622D"/>
    <w:rPr>
      <w:vertAlign w:val="superscript"/>
    </w:rPr>
  </w:style>
  <w:style w:type="paragraph" w:styleId="Akapitzlist">
    <w:name w:val="List Paragraph"/>
    <w:basedOn w:val="Normalny"/>
    <w:uiPriority w:val="34"/>
    <w:qFormat/>
    <w:rsid w:val="00B769E9"/>
    <w:pPr>
      <w:ind w:left="720"/>
      <w:contextualSpacing/>
    </w:pPr>
  </w:style>
  <w:style w:type="paragraph" w:styleId="Nagwek">
    <w:name w:val="header"/>
    <w:basedOn w:val="Normalny"/>
    <w:link w:val="NagwekZnak"/>
    <w:uiPriority w:val="99"/>
    <w:unhideWhenUsed/>
    <w:rsid w:val="00D97538"/>
    <w:pPr>
      <w:tabs>
        <w:tab w:val="center" w:pos="4536"/>
        <w:tab w:val="right" w:pos="9072"/>
      </w:tabs>
    </w:pPr>
  </w:style>
  <w:style w:type="character" w:customStyle="1" w:styleId="NagwekZnak">
    <w:name w:val="Nagłówek Znak"/>
    <w:basedOn w:val="Domylnaczcionkaakapitu"/>
    <w:link w:val="Nagwek"/>
    <w:uiPriority w:val="99"/>
    <w:rsid w:val="00D97538"/>
    <w:rPr>
      <w:rFonts w:ascii="Tahoma" w:eastAsia="Times New Roman" w:hAnsi="Tahoma" w:cs="Times New Roman"/>
      <w:lang w:eastAsia="pl-PL"/>
    </w:rPr>
  </w:style>
  <w:style w:type="paragraph" w:styleId="Stopka">
    <w:name w:val="footer"/>
    <w:basedOn w:val="Normalny"/>
    <w:link w:val="StopkaZnak"/>
    <w:uiPriority w:val="99"/>
    <w:unhideWhenUsed/>
    <w:rsid w:val="00D97538"/>
    <w:pPr>
      <w:tabs>
        <w:tab w:val="center" w:pos="4536"/>
        <w:tab w:val="right" w:pos="9072"/>
      </w:tabs>
    </w:pPr>
  </w:style>
  <w:style w:type="character" w:customStyle="1" w:styleId="StopkaZnak">
    <w:name w:val="Stopka Znak"/>
    <w:basedOn w:val="Domylnaczcionkaakapitu"/>
    <w:link w:val="Stopka"/>
    <w:uiPriority w:val="99"/>
    <w:rsid w:val="00D97538"/>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13</Pages>
  <Words>5356</Words>
  <Characters>32140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38</cp:revision>
  <dcterms:created xsi:type="dcterms:W3CDTF">2020-02-28T09:20:00Z</dcterms:created>
  <dcterms:modified xsi:type="dcterms:W3CDTF">2020-03-04T12:14:00Z</dcterms:modified>
</cp:coreProperties>
</file>